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765" w:rsidRDefault="00E84765" w:rsidP="00E8476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84765" w:rsidRPr="002D00A5" w:rsidTr="00FB1D23">
        <w:trPr>
          <w:trHeight w:val="1008"/>
        </w:trPr>
        <w:tc>
          <w:tcPr>
            <w:tcW w:w="3510" w:type="dxa"/>
          </w:tcPr>
          <w:p w:rsidR="00E84765" w:rsidRPr="002D00A5" w:rsidRDefault="00E84765" w:rsidP="00FB1D23">
            <w:pPr>
              <w:ind w:right="-1"/>
              <w:jc w:val="center"/>
            </w:pPr>
            <w:r w:rsidRPr="002D00A5">
              <w:t>T.C.</w:t>
            </w:r>
          </w:p>
          <w:p w:rsidR="00E84765" w:rsidRPr="002D00A5" w:rsidRDefault="00E84765" w:rsidP="00FB1D23">
            <w:pPr>
              <w:ind w:right="-1"/>
              <w:jc w:val="center"/>
            </w:pPr>
            <w:r w:rsidRPr="002D00A5">
              <w:t>ANKARA BÜYÜKŞEHİR</w:t>
            </w:r>
          </w:p>
          <w:p w:rsidR="00E84765" w:rsidRPr="002D00A5" w:rsidRDefault="00E84765" w:rsidP="00FB1D23">
            <w:pPr>
              <w:ind w:right="-1"/>
              <w:jc w:val="center"/>
            </w:pPr>
            <w:r w:rsidRPr="002D00A5">
              <w:t>BELEDİYE MECLİSİ</w:t>
            </w:r>
          </w:p>
        </w:tc>
      </w:tr>
    </w:tbl>
    <w:p w:rsidR="00E84765" w:rsidRDefault="00E84765" w:rsidP="00E84765">
      <w:pPr>
        <w:tabs>
          <w:tab w:val="left" w:pos="1935"/>
          <w:tab w:val="left" w:pos="9356"/>
        </w:tabs>
        <w:ind w:right="-1"/>
        <w:jc w:val="both"/>
      </w:pPr>
    </w:p>
    <w:p w:rsidR="00E84765" w:rsidRDefault="00E84765" w:rsidP="00E84765">
      <w:pPr>
        <w:tabs>
          <w:tab w:val="left" w:pos="1935"/>
          <w:tab w:val="left" w:pos="9356"/>
        </w:tabs>
        <w:ind w:right="-1"/>
        <w:jc w:val="both"/>
      </w:pPr>
    </w:p>
    <w:p w:rsidR="00E84765" w:rsidRDefault="00E84765" w:rsidP="00E84765">
      <w:pPr>
        <w:ind w:right="-1"/>
        <w:jc w:val="both"/>
      </w:pPr>
      <w:r>
        <w:t xml:space="preserve">Karar No: 416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7C5F22" w:rsidRDefault="007C5F22" w:rsidP="00B63F9A">
      <w:pPr>
        <w:ind w:right="-1"/>
        <w:jc w:val="center"/>
      </w:pPr>
    </w:p>
    <w:p w:rsidR="00E84765" w:rsidRDefault="00E84765" w:rsidP="00B63F9A">
      <w:pPr>
        <w:ind w:right="-1"/>
        <w:jc w:val="center"/>
      </w:pPr>
    </w:p>
    <w:p w:rsidR="007C5F22" w:rsidRDefault="00B63F9A" w:rsidP="00B63F9A">
      <w:pPr>
        <w:ind w:right="-1"/>
        <w:jc w:val="center"/>
      </w:pPr>
      <w:r>
        <w:t>K A R A R</w:t>
      </w:r>
    </w:p>
    <w:p w:rsidR="0009706A" w:rsidRDefault="0009706A" w:rsidP="00B63F9A">
      <w:pPr>
        <w:ind w:right="-1"/>
        <w:jc w:val="center"/>
      </w:pPr>
    </w:p>
    <w:p w:rsidR="007C5F22" w:rsidRDefault="007C5F22" w:rsidP="00B63F9A">
      <w:pPr>
        <w:ind w:right="-1"/>
        <w:jc w:val="center"/>
      </w:pPr>
    </w:p>
    <w:p w:rsidR="00B24640" w:rsidRDefault="00B24640" w:rsidP="00B63F9A">
      <w:pPr>
        <w:ind w:right="-1"/>
        <w:jc w:val="center"/>
      </w:pPr>
    </w:p>
    <w:p w:rsidR="00EC582E" w:rsidRDefault="00F47D8D" w:rsidP="00AA7ED1">
      <w:pPr>
        <w:ind w:right="-1" w:firstLine="708"/>
        <w:jc w:val="both"/>
      </w:pPr>
      <w:r>
        <w:t xml:space="preserve">Yenimahalle İlçesi Ata Mahallesi 44766 ada 1 parselde 1/1000 ölçekli uygulama imar plan değişikliğine ilişkin </w:t>
      </w:r>
      <w:r w:rsidR="002C5AA0">
        <w:t>İmar ve Bayındırlık</w:t>
      </w:r>
      <w:r w:rsidR="009160FF" w:rsidRPr="00C1697D">
        <w:t xml:space="preserve"> </w:t>
      </w:r>
      <w:r w:rsidR="00A574C9" w:rsidRPr="007F325F">
        <w:t>Komisyonu</w:t>
      </w:r>
      <w:r w:rsidR="00BC700E">
        <w:t xml:space="preserve">nun </w:t>
      </w:r>
      <w:r w:rsidR="00FE5077">
        <w:t>2</w:t>
      </w:r>
      <w:r w:rsidR="000C4638">
        <w:t>7</w:t>
      </w:r>
      <w:r w:rsidR="00005846">
        <w:t>.</w:t>
      </w:r>
      <w:r w:rsidR="00C8274A">
        <w:t>02</w:t>
      </w:r>
      <w:r w:rsidR="00B52587">
        <w:t>.202</w:t>
      </w:r>
      <w:r w:rsidR="00FE5077">
        <w:t>6</w:t>
      </w:r>
      <w:r w:rsidR="00A36F50">
        <w:t xml:space="preserve"> tarihli ve </w:t>
      </w:r>
      <w:r w:rsidR="000D6FDF">
        <w:t>5</w:t>
      </w:r>
      <w:r>
        <w:t xml:space="preserve">87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F47D8D" w:rsidRDefault="00EC582E" w:rsidP="00F47D8D">
      <w:pPr>
        <w:tabs>
          <w:tab w:val="left" w:pos="9638"/>
        </w:tabs>
        <w:ind w:right="-1" w:firstLine="709"/>
        <w:jc w:val="both"/>
      </w:pPr>
      <w:r w:rsidRPr="00E35A5A">
        <w:t>Konu üzerinde yapılan görüşmelerde;</w:t>
      </w:r>
      <w:r w:rsidR="002C5AA0">
        <w:t xml:space="preserve"> </w:t>
      </w:r>
      <w:r w:rsidR="00F47D8D" w:rsidRPr="001E73AA">
        <w:t>F</w:t>
      </w:r>
      <w:r w:rsidR="000861AE">
        <w:t>*****</w:t>
      </w:r>
      <w:r w:rsidR="00F47D8D" w:rsidRPr="001E73AA">
        <w:t xml:space="preserve"> A</w:t>
      </w:r>
      <w:r w:rsidR="000861AE">
        <w:t>***</w:t>
      </w:r>
      <w:r w:rsidR="00F47D8D" w:rsidRPr="001E73AA">
        <w:t>'</w:t>
      </w:r>
      <w:proofErr w:type="spellStart"/>
      <w:r w:rsidR="00F47D8D" w:rsidRPr="001E73AA">
        <w:t>ın</w:t>
      </w:r>
      <w:proofErr w:type="spellEnd"/>
      <w:r w:rsidR="00F47D8D" w:rsidRPr="001E73AA">
        <w:t xml:space="preserve"> 23.01.2026 tarihli ve 1053381 kurum sayılı dilekçesi ile Yenimahalle İlçesi, Ata Mahallesi, 44766 ada, 1 no</w:t>
      </w:r>
      <w:r w:rsidR="00F47D8D">
        <w:t>.</w:t>
      </w:r>
      <w:r w:rsidR="00F47D8D" w:rsidRPr="001E73AA">
        <w:t>lu parsele ilişkin hazırlanan </w:t>
      </w:r>
      <w:r w:rsidR="00F47D8D" w:rsidRPr="001E73AA">
        <w:rPr>
          <w:iCs/>
        </w:rPr>
        <w:t xml:space="preserve">"1/1000 Ölçekli Uygulama İmar Planı Değişikliği </w:t>
      </w:r>
      <w:proofErr w:type="spellStart"/>
      <w:r w:rsidR="00F47D8D" w:rsidRPr="001E73AA">
        <w:rPr>
          <w:iCs/>
        </w:rPr>
        <w:t>Teklifi"</w:t>
      </w:r>
      <w:r w:rsidR="00F47D8D">
        <w:rPr>
          <w:iCs/>
        </w:rPr>
        <w:t>nin</w:t>
      </w:r>
      <w:proofErr w:type="spellEnd"/>
      <w:r w:rsidR="00F47D8D" w:rsidRPr="001E73AA">
        <w:rPr>
          <w:iCs/>
        </w:rPr>
        <w:t> </w:t>
      </w:r>
      <w:r w:rsidR="00F47D8D" w:rsidRPr="001E73AA">
        <w:t xml:space="preserve">5216 sayılı Kanunun 7/b maddesi gereği </w:t>
      </w:r>
      <w:r w:rsidR="00F47D8D">
        <w:t xml:space="preserve">İmar ve Şehircilik Dairesi </w:t>
      </w:r>
      <w:r w:rsidR="00F47D8D" w:rsidRPr="001E73AA">
        <w:t>Başkanlığı</w:t>
      </w:r>
      <w:r w:rsidR="00F47D8D">
        <w:t>na</w:t>
      </w:r>
      <w:r w:rsidR="00F47D8D" w:rsidRPr="001E73AA">
        <w:t xml:space="preserve"> sunul</w:t>
      </w:r>
      <w:r w:rsidR="00F47D8D">
        <w:t>duğu,</w:t>
      </w:r>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r w:rsidRPr="001E73AA">
        <w:rPr>
          <w:b/>
          <w:bCs/>
        </w:rPr>
        <w:t>Yapılan incelemede;</w:t>
      </w:r>
    </w:p>
    <w:p w:rsidR="00F47D8D" w:rsidRDefault="00F47D8D" w:rsidP="00F47D8D">
      <w:pPr>
        <w:tabs>
          <w:tab w:val="left" w:pos="9638"/>
        </w:tabs>
        <w:ind w:right="-1" w:firstLine="709"/>
        <w:jc w:val="both"/>
      </w:pPr>
      <w:proofErr w:type="gramStart"/>
      <w:r w:rsidRPr="001E73AA">
        <w:rPr>
          <w:b/>
          <w:bCs/>
        </w:rPr>
        <w:t>Teklife Konu Alanın Mevcut İmar Durumu ve Mülkiyetinin;</w:t>
      </w:r>
      <w:r w:rsidRPr="001E73AA">
        <w:t> 3069 m</w:t>
      </w:r>
      <w:r w:rsidRPr="001E73AA">
        <w:rPr>
          <w:vertAlign w:val="superscript"/>
        </w:rPr>
        <w:t>2</w:t>
      </w:r>
      <w:r w:rsidRPr="001E73AA">
        <w:rPr>
          <w:iCs/>
        </w:rPr>
        <w:t> </w:t>
      </w:r>
      <w:r w:rsidRPr="001E73AA">
        <w:t>büyüklüğündeki 44766 ada 1 no</w:t>
      </w:r>
      <w:r>
        <w:t>.</w:t>
      </w:r>
      <w:r w:rsidRPr="001E73AA">
        <w:t>lu parselin Yenimahalle Belediye Meclisi'nin 17.11.1999 gün ve 320 sayılı</w:t>
      </w:r>
      <w:r w:rsidRPr="001E73AA">
        <w:rPr>
          <w:b/>
          <w:bCs/>
        </w:rPr>
        <w:t> </w:t>
      </w:r>
      <w:r w:rsidRPr="001E73AA">
        <w:t>Kararı ile uygun görülüp mülga 3030 sayılı Kanunun 6/A-b maddesi uyarınca Başkanlığınızın 20.01.2000 gün ve 311 sayılı yazısı ile onaylanan</w:t>
      </w:r>
      <w:r w:rsidRPr="001E73AA">
        <w:rPr>
          <w:iCs/>
        </w:rPr>
        <w:t> "Etimesgut Kuzeyi, Susuz II İlave ve Revizyon Uygulama İmar Planı" </w:t>
      </w:r>
      <w:r w:rsidRPr="001E73AA">
        <w:t xml:space="preserve">kapsamında E:0.50 </w:t>
      </w:r>
      <w:proofErr w:type="spellStart"/>
      <w:r w:rsidRPr="001E73AA">
        <w:t>Hmaks</w:t>
      </w:r>
      <w:proofErr w:type="spellEnd"/>
      <w:r w:rsidRPr="001E73AA">
        <w:t>=Serbest yapılaşma koşullarına sahip </w:t>
      </w:r>
      <w:r w:rsidRPr="001E73AA">
        <w:rPr>
          <w:iCs/>
        </w:rPr>
        <w:t>"Resmi Kurum Alanı"</w:t>
      </w:r>
      <w:r w:rsidRPr="001E73AA">
        <w:t> kullanımında kaldığı,</w:t>
      </w:r>
      <w:proofErr w:type="gramEnd"/>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proofErr w:type="gramStart"/>
      <w:r w:rsidRPr="001E73AA">
        <w:t>Söz konusu planının 1 no</w:t>
      </w:r>
      <w:r>
        <w:t>.</w:t>
      </w:r>
      <w:r w:rsidRPr="001E73AA">
        <w:t>lu plan notunda </w:t>
      </w:r>
      <w:r w:rsidRPr="001E73AA">
        <w:rPr>
          <w:iCs/>
        </w:rPr>
        <w:t>"Sosyal-Kültürel Tesis Alanı ve Yurt alanı hariç tüm sosyal donatı alanları tescil aşamasında Büyükşehir Belediyesine bedelsiz terk edilmeden inşaat uygulamasına geçilemez" </w:t>
      </w:r>
      <w:r w:rsidRPr="001E73AA">
        <w:t>denildiği, değişiklik teklifine konu olan 44766 ada 1 no</w:t>
      </w:r>
      <w:r>
        <w:t>.</w:t>
      </w:r>
      <w:r w:rsidRPr="001E73AA">
        <w:t>lu parsel de bu kapsama girdiğinden imar uygulaması sonunda Yenimahalle Belediyesi tarafından gerekli tapu şerh işlemlerinin yapıldığı ancak bedelsiz terk işleminin gerçekleşmediği, </w:t>
      </w:r>
      <w:proofErr w:type="gramEnd"/>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proofErr w:type="gramStart"/>
      <w:r w:rsidRPr="001E73AA">
        <w:t>Daha sonra Belediyemiz Meclisi'nin 12.09.2012 gün ve 1433 sayılı Kararı ile onaylanan 1/5000 ölçekli nazım imar planı değişikliği ile söz konusu taşınmazın kullanım kararının </w:t>
      </w:r>
      <w:r w:rsidRPr="001E73AA">
        <w:rPr>
          <w:iCs/>
        </w:rPr>
        <w:t>"Özel Sosyal-Kültürel Tesis Alanı" </w:t>
      </w:r>
      <w:r w:rsidRPr="001E73AA">
        <w:t xml:space="preserve">ve yapılaşma koşullarının E:0.60 </w:t>
      </w:r>
      <w:proofErr w:type="spellStart"/>
      <w:r w:rsidRPr="001E73AA">
        <w:t>Hmaks</w:t>
      </w:r>
      <w:proofErr w:type="spellEnd"/>
      <w:r w:rsidRPr="001E73AA">
        <w:t>=Serbest olarak değiştirildiği, bu plana istinaden hazırlanıp Yenimahalle Belediye Meclisi'nin 08.02.2013 gün ve 215 sayılı Kararı ile uygun görülen 1/1000 ölçekli imar planı değişikliğinin ise Meclisimizin 15.05.2013 tarih ve 877 sayılı Kararı ile onaylandığı,  </w:t>
      </w:r>
      <w:proofErr w:type="gramEnd"/>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r w:rsidRPr="001E73AA">
        <w:t>2015 yılında Başkanlığımıza sunulan 1/5000 ölçekli nazım imar planı değişikliği teklifi ile taşınmazın kullanım kararının </w:t>
      </w:r>
      <w:r w:rsidRPr="001E73AA">
        <w:rPr>
          <w:iCs/>
        </w:rPr>
        <w:t>Ticaret Alanı,</w:t>
      </w:r>
      <w:r w:rsidRPr="001E73AA">
        <w:t> emsal değerinin ise E=1.00 olarak değiştirilmesinin öngörüldüğü ancak teklifinin Belediyemiz Meclisinin 2015/1094 sayılı kararı ile reddedildiği,</w:t>
      </w:r>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r w:rsidRPr="001E73AA">
        <w:t>İkinci kez sunulan nazım plan değişikliği teklifi ile taşınmazın kullanım kararının </w:t>
      </w:r>
      <w:r w:rsidRPr="001E73AA">
        <w:rPr>
          <w:iCs/>
        </w:rPr>
        <w:t>Ticaret Alanı</w:t>
      </w:r>
      <w:r w:rsidRPr="001E73AA">
        <w:t> olarak belirlenerek emsal değerinin E=l,46 olarak önerildiği, ancak bu teklifin daha önce reddedilen teklif ile aynı içerikli olması nedeniyle Başkanlığımızın 09.02.2016 gün ve 758-1760 sayılı yazısı ile ilgilisine iade edildiği, </w:t>
      </w:r>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p>
    <w:p w:rsidR="00E84765" w:rsidRDefault="00E84765" w:rsidP="00E8476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84765" w:rsidRPr="002D00A5" w:rsidTr="00FB1D23">
        <w:trPr>
          <w:trHeight w:val="1008"/>
        </w:trPr>
        <w:tc>
          <w:tcPr>
            <w:tcW w:w="3510" w:type="dxa"/>
          </w:tcPr>
          <w:p w:rsidR="00E84765" w:rsidRPr="002D00A5" w:rsidRDefault="00E84765" w:rsidP="00FB1D23">
            <w:pPr>
              <w:ind w:right="-1"/>
              <w:jc w:val="center"/>
            </w:pPr>
            <w:r w:rsidRPr="002D00A5">
              <w:t>T.C.</w:t>
            </w:r>
          </w:p>
          <w:p w:rsidR="00E84765" w:rsidRPr="002D00A5" w:rsidRDefault="00E84765" w:rsidP="00FB1D23">
            <w:pPr>
              <w:ind w:right="-1"/>
              <w:jc w:val="center"/>
            </w:pPr>
            <w:r w:rsidRPr="002D00A5">
              <w:t>ANKARA BÜYÜKŞEHİR</w:t>
            </w:r>
          </w:p>
          <w:p w:rsidR="00E84765" w:rsidRPr="002D00A5" w:rsidRDefault="00E84765" w:rsidP="00FB1D23">
            <w:pPr>
              <w:ind w:right="-1"/>
              <w:jc w:val="center"/>
            </w:pPr>
            <w:r w:rsidRPr="002D00A5">
              <w:t>BELEDİYE MECLİSİ</w:t>
            </w:r>
          </w:p>
        </w:tc>
      </w:tr>
    </w:tbl>
    <w:p w:rsidR="00E84765" w:rsidRDefault="00E84765" w:rsidP="00E84765">
      <w:pPr>
        <w:tabs>
          <w:tab w:val="left" w:pos="1935"/>
          <w:tab w:val="left" w:pos="9356"/>
        </w:tabs>
        <w:ind w:right="-1"/>
        <w:jc w:val="both"/>
      </w:pPr>
    </w:p>
    <w:p w:rsidR="00E84765" w:rsidRDefault="00E84765" w:rsidP="00E84765">
      <w:pPr>
        <w:tabs>
          <w:tab w:val="left" w:pos="1935"/>
          <w:tab w:val="left" w:pos="9356"/>
        </w:tabs>
        <w:ind w:right="-1"/>
        <w:jc w:val="both"/>
      </w:pPr>
    </w:p>
    <w:p w:rsidR="00E84765" w:rsidRDefault="00E84765" w:rsidP="00E84765">
      <w:pPr>
        <w:ind w:right="-1"/>
        <w:jc w:val="both"/>
      </w:pPr>
      <w:r>
        <w:t xml:space="preserve">Karar No: 416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p>
    <w:p w:rsidR="00F47D8D" w:rsidRDefault="00F47D8D" w:rsidP="00F47D8D">
      <w:pPr>
        <w:tabs>
          <w:tab w:val="left" w:pos="9638"/>
        </w:tabs>
        <w:ind w:right="-1"/>
        <w:jc w:val="center"/>
      </w:pPr>
      <w:r>
        <w:t>-2-</w:t>
      </w:r>
    </w:p>
    <w:p w:rsidR="00F47D8D" w:rsidRDefault="00F47D8D" w:rsidP="00F47D8D">
      <w:pPr>
        <w:tabs>
          <w:tab w:val="left" w:pos="9638"/>
        </w:tabs>
        <w:ind w:right="-1"/>
        <w:jc w:val="both"/>
      </w:pPr>
    </w:p>
    <w:p w:rsidR="00F47D8D" w:rsidRDefault="00F47D8D" w:rsidP="00F47D8D">
      <w:pPr>
        <w:tabs>
          <w:tab w:val="left" w:pos="9638"/>
        </w:tabs>
        <w:ind w:right="-1"/>
        <w:jc w:val="both"/>
      </w:pPr>
    </w:p>
    <w:p w:rsidR="00F47D8D" w:rsidRDefault="00F47D8D" w:rsidP="00F47D8D">
      <w:pPr>
        <w:tabs>
          <w:tab w:val="left" w:pos="9638"/>
        </w:tabs>
        <w:ind w:right="-1"/>
        <w:jc w:val="both"/>
      </w:pPr>
    </w:p>
    <w:p w:rsidR="00F47D8D" w:rsidRDefault="00F47D8D" w:rsidP="00F47D8D">
      <w:pPr>
        <w:tabs>
          <w:tab w:val="left" w:pos="9638"/>
        </w:tabs>
        <w:ind w:right="-1" w:firstLine="709"/>
        <w:jc w:val="both"/>
      </w:pPr>
      <w:proofErr w:type="gramStart"/>
      <w:r w:rsidRPr="001E73AA">
        <w:t>Üçüncü kez sunulan nazım plan değişikliği teklifinde ise taşınmazın kullanım kararının </w:t>
      </w:r>
      <w:r w:rsidRPr="001E73AA">
        <w:rPr>
          <w:iCs/>
        </w:rPr>
        <w:t>Ticaret Alanı</w:t>
      </w:r>
      <w:r w:rsidRPr="001E73AA">
        <w:t> olarak belirlenmesi ve 0,00 kotu altında kalan alanların emsal harici tutularak emsal değerinin E=0,95 olarak belirlenmesinin teklif edildiği ancak bu planın da artan nüfusun ihtiyacı olan sosyal donatı alanlarını karşılamaması nedeniyle Belediyemiz Meclisinin 2016/1114 sayılı kararı ile reddedildiği,</w:t>
      </w:r>
      <w:proofErr w:type="gramEnd"/>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r w:rsidRPr="001E73AA">
        <w:t>Dördüncü kez sunulan nazım plan değişikliği teklifi ile taşınmazın kullanım kararı</w:t>
      </w:r>
      <w:r w:rsidRPr="001E73AA">
        <w:rPr>
          <w:iCs/>
        </w:rPr>
        <w:t> "Ticaret Alanı", </w:t>
      </w:r>
      <w:r w:rsidRPr="001E73AA">
        <w:t>yapılaşma koşullarının ise E=0.90 Y=Serbest olarak belirlenerek 6 adet plan notu oluşturulduğu, söz konusu değişiklik teklifinin Belediyemiz Meclisinin 26.11.2016 tarih ve 2344 sayılı Kararı ile onaylandı</w:t>
      </w:r>
      <w:r>
        <w:t>ğı ve halen yürürlükte olduğu, </w:t>
      </w:r>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proofErr w:type="gramStart"/>
      <w:r w:rsidRPr="001E73AA">
        <w:t>Söz konusu nazım plan değişikliğine istinaden hazırlanan uygulama imar planı değişikliği teklifinin ise Yenimahalle Belediye Meclisi'nin 07.01.2020 tarih ve 38 sayılı Kararı ile reddedildiği, ret kararının Belediyemiz Meclisinin 09.07.2020 tarih ve 592 sayılı Kararı ile onaylandığı, 2020/592 sayılı meclis karar metnindeki maddi hatanın da Belediyemiz Meclisinin 09.04.2021 tarih ve</w:t>
      </w:r>
      <w:r>
        <w:t xml:space="preserve"> 679 sayılı ile düzeltildiği, </w:t>
      </w:r>
      <w:proofErr w:type="gramEnd"/>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proofErr w:type="gramStart"/>
      <w:r w:rsidRPr="001E73AA">
        <w:t>Sonuç itibariyle teklife konu alanın Belediyemiz Meclisinin 2016/2344 sayılı kararı ile onaylı 1/5000 ölçekli nazım imar planında E=0,90 yoğunluklu </w:t>
      </w:r>
      <w:r w:rsidRPr="001E73AA">
        <w:rPr>
          <w:iCs/>
        </w:rPr>
        <w:t>"Ticaret Alanı"</w:t>
      </w:r>
      <w:r w:rsidRPr="001E73AA">
        <w:t> kullanımında kalıyor iken bu plana istinaden onaylanmış uygulama imar planı bulunmadığından taşınmazın E=0,60 yoğunluklu </w:t>
      </w:r>
      <w:r w:rsidRPr="001E73AA">
        <w:rPr>
          <w:iCs/>
        </w:rPr>
        <w:t>"Özel Sosyal Kültürel Tesis Alanı" </w:t>
      </w:r>
      <w:r w:rsidRPr="001E73AA">
        <w:t>kullanımında kaldığı ve Belediyemiz Meclisinin 15.05.2013 tarih ve 877 sayılı kararı ile onaylı uygulama imar planı değişikli</w:t>
      </w:r>
      <w:r>
        <w:t>ğinin halen yürürlükte olduğu, </w:t>
      </w:r>
      <w:proofErr w:type="gramEnd"/>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proofErr w:type="gramStart"/>
      <w:r w:rsidRPr="001E73AA">
        <w:t>44766 ada 1 parsel no</w:t>
      </w:r>
      <w:r>
        <w:t>.</w:t>
      </w:r>
      <w:r w:rsidRPr="001E73AA">
        <w:t>lu taşınmaz üzerinde 16 adet sanat galerisi bağımsız bölümden oluşan yapı bulunduğu, söz konusu bağımsız bölümlerden 1 ve 15 no</w:t>
      </w:r>
      <w:r>
        <w:t>.</w:t>
      </w:r>
      <w:r w:rsidRPr="001E73AA">
        <w:t>lu bağımsız bölümlerin F</w:t>
      </w:r>
      <w:r w:rsidR="000861AE">
        <w:t>*****</w:t>
      </w:r>
      <w:r w:rsidRPr="001E73AA">
        <w:t xml:space="preserve"> A</w:t>
      </w:r>
      <w:r w:rsidR="000861AE">
        <w:t>***</w:t>
      </w:r>
      <w:r w:rsidRPr="001E73AA">
        <w:t>'a, 2, 3 ve 14 no</w:t>
      </w:r>
      <w:r>
        <w:t>.</w:t>
      </w:r>
      <w:r w:rsidRPr="001E73AA">
        <w:t>lu bağımsız bölümlerin V</w:t>
      </w:r>
      <w:r w:rsidR="000861AE">
        <w:t>******</w:t>
      </w:r>
      <w:r w:rsidRPr="001E73AA">
        <w:t xml:space="preserve"> D</w:t>
      </w:r>
      <w:r w:rsidR="000861AE">
        <w:t>****</w:t>
      </w:r>
      <w:r w:rsidRPr="001E73AA">
        <w:t>'e, 4 no</w:t>
      </w:r>
      <w:r>
        <w:t>.</w:t>
      </w:r>
      <w:r w:rsidRPr="001E73AA">
        <w:t>lu bağımsız bölümün A</w:t>
      </w:r>
      <w:r w:rsidR="000861AE">
        <w:t>*********</w:t>
      </w:r>
      <w:r w:rsidRPr="001E73AA">
        <w:t xml:space="preserve"> Ç</w:t>
      </w:r>
      <w:r w:rsidR="000861AE">
        <w:t>*****</w:t>
      </w:r>
      <w:r w:rsidRPr="001E73AA">
        <w:t>'ye, 5 ve 6 no</w:t>
      </w:r>
      <w:r>
        <w:t>.</w:t>
      </w:r>
      <w:r w:rsidRPr="001E73AA">
        <w:t>lu bağımsız bölümlerin İ</w:t>
      </w:r>
      <w:r w:rsidR="000861AE">
        <w:t>****</w:t>
      </w:r>
      <w:r w:rsidRPr="001E73AA">
        <w:t xml:space="preserve"> A</w:t>
      </w:r>
      <w:r w:rsidR="000861AE">
        <w:t>***</w:t>
      </w:r>
      <w:r w:rsidRPr="001E73AA">
        <w:t xml:space="preserve"> A</w:t>
      </w:r>
      <w:r w:rsidR="000861AE">
        <w:t>**</w:t>
      </w:r>
      <w:r w:rsidRPr="001E73AA">
        <w:t>'e, 7 no</w:t>
      </w:r>
      <w:r>
        <w:t>.</w:t>
      </w:r>
      <w:r w:rsidRPr="001E73AA">
        <w:t>lu bağımsız bölümün H</w:t>
      </w:r>
      <w:r w:rsidR="000861AE">
        <w:t>********</w:t>
      </w:r>
      <w:r w:rsidRPr="001E73AA">
        <w:t xml:space="preserve"> Ç</w:t>
      </w:r>
      <w:r w:rsidR="000861AE">
        <w:t>*****</w:t>
      </w:r>
      <w:r w:rsidRPr="001E73AA">
        <w:t>'ye, 8 no</w:t>
      </w:r>
      <w:r>
        <w:t>.</w:t>
      </w:r>
      <w:r w:rsidRPr="001E73AA">
        <w:t>lu bağımsız bölümün S</w:t>
      </w:r>
      <w:r w:rsidR="000861AE">
        <w:t>****</w:t>
      </w:r>
      <w:r w:rsidRPr="001E73AA">
        <w:t xml:space="preserve"> K</w:t>
      </w:r>
      <w:r w:rsidR="000861AE">
        <w:t>******</w:t>
      </w:r>
      <w:r w:rsidRPr="001E73AA">
        <w:t>'ya, 9, 10 ve 16 no</w:t>
      </w:r>
      <w:r>
        <w:t>.</w:t>
      </w:r>
      <w:r w:rsidRPr="001E73AA">
        <w:t>lu bağımsız bölümlerin B</w:t>
      </w:r>
      <w:r w:rsidR="000861AE">
        <w:t>**</w:t>
      </w:r>
      <w:r w:rsidRPr="001E73AA">
        <w:t xml:space="preserve"> G</w:t>
      </w:r>
      <w:r w:rsidR="000861AE">
        <w:t>*********</w:t>
      </w:r>
      <w:r w:rsidRPr="001E73AA">
        <w:t xml:space="preserve"> S</w:t>
      </w:r>
      <w:r w:rsidR="000861AE">
        <w:t>***</w:t>
      </w:r>
      <w:r w:rsidRPr="001E73AA">
        <w:t xml:space="preserve"> S</w:t>
      </w:r>
      <w:r w:rsidR="000861AE">
        <w:t>*********</w:t>
      </w:r>
      <w:r w:rsidRPr="001E73AA">
        <w:t xml:space="preserve"> </w:t>
      </w:r>
      <w:proofErr w:type="spellStart"/>
      <w:r w:rsidRPr="001E73AA">
        <w:t>A.Ş.'ne</w:t>
      </w:r>
      <w:proofErr w:type="spellEnd"/>
      <w:r w:rsidRPr="001E73AA">
        <w:t>, 11, 12 ve 13 no</w:t>
      </w:r>
      <w:r>
        <w:t>.</w:t>
      </w:r>
      <w:r w:rsidRPr="001E73AA">
        <w:t>lu bağımsız bölümlerin i</w:t>
      </w:r>
      <w:r>
        <w:t>se A</w:t>
      </w:r>
      <w:r w:rsidR="00903C21">
        <w:t>**</w:t>
      </w:r>
      <w:r>
        <w:t xml:space="preserve"> B</w:t>
      </w:r>
      <w:r w:rsidR="00903C21">
        <w:t>******</w:t>
      </w:r>
      <w:r>
        <w:t>'ya ait olduğu, </w:t>
      </w:r>
      <w:proofErr w:type="gramEnd"/>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r w:rsidRPr="001E73AA">
        <w:rPr>
          <w:b/>
          <w:bCs/>
        </w:rPr>
        <w:t xml:space="preserve">1/1000 Ölçekli Uygulama İmar Planı Değişikliği Teklifi </w:t>
      </w:r>
      <w:proofErr w:type="gramStart"/>
      <w:r w:rsidRPr="001E73AA">
        <w:rPr>
          <w:b/>
          <w:bCs/>
        </w:rPr>
        <w:t>İle;</w:t>
      </w:r>
      <w:proofErr w:type="gramEnd"/>
      <w:r w:rsidRPr="001E73AA">
        <w:t> Taşınmazın halen yürürlükte bulunan nazım imar planına istinaden hazırlanmış ve ilçe belediye meclis kararına bağlanmış uygulama imar planının bulunmadığından Belediyemiz Meclisinin 26.11.2016 tarih ve 2344 sayılı kararı ile onaylanan nazım plana istinaden hazırlanan uygulama imar planı değişikliği teklifinin 5216 Sayılı Kanunun 7/b maddesi uyar</w:t>
      </w:r>
      <w:r>
        <w:t>ınca Başkanlığımıza sunulduğu, </w:t>
      </w:r>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84765" w:rsidRPr="002D00A5" w:rsidTr="00FB1D23">
        <w:trPr>
          <w:trHeight w:val="1008"/>
        </w:trPr>
        <w:tc>
          <w:tcPr>
            <w:tcW w:w="3510" w:type="dxa"/>
          </w:tcPr>
          <w:p w:rsidR="00E84765" w:rsidRPr="002D00A5" w:rsidRDefault="00E84765" w:rsidP="00FB1D23">
            <w:pPr>
              <w:ind w:right="-1"/>
              <w:jc w:val="center"/>
            </w:pPr>
            <w:r w:rsidRPr="002D00A5">
              <w:lastRenderedPageBreak/>
              <w:t>T.C.</w:t>
            </w:r>
          </w:p>
          <w:p w:rsidR="00E84765" w:rsidRPr="002D00A5" w:rsidRDefault="00E84765" w:rsidP="00FB1D23">
            <w:pPr>
              <w:ind w:right="-1"/>
              <w:jc w:val="center"/>
            </w:pPr>
            <w:r w:rsidRPr="002D00A5">
              <w:t>ANKARA BÜYÜKŞEHİR</w:t>
            </w:r>
          </w:p>
          <w:p w:rsidR="00E84765" w:rsidRPr="002D00A5" w:rsidRDefault="00E84765" w:rsidP="00FB1D23">
            <w:pPr>
              <w:ind w:right="-1"/>
              <w:jc w:val="center"/>
            </w:pPr>
            <w:r w:rsidRPr="002D00A5">
              <w:t>BELEDİYE MECLİSİ</w:t>
            </w:r>
          </w:p>
        </w:tc>
      </w:tr>
    </w:tbl>
    <w:p w:rsidR="00E84765" w:rsidRDefault="00E84765" w:rsidP="00E84765">
      <w:pPr>
        <w:tabs>
          <w:tab w:val="left" w:pos="1935"/>
          <w:tab w:val="left" w:pos="9356"/>
        </w:tabs>
        <w:ind w:right="-1"/>
        <w:jc w:val="both"/>
      </w:pPr>
    </w:p>
    <w:p w:rsidR="00E84765" w:rsidRDefault="00E84765" w:rsidP="00E84765">
      <w:pPr>
        <w:ind w:right="-1"/>
        <w:jc w:val="both"/>
      </w:pPr>
      <w:r>
        <w:t xml:space="preserve">Karar No: 416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F47D8D" w:rsidRDefault="00F47D8D" w:rsidP="00F47D8D">
      <w:pPr>
        <w:tabs>
          <w:tab w:val="left" w:pos="9638"/>
        </w:tabs>
        <w:ind w:right="-1" w:firstLine="709"/>
        <w:jc w:val="both"/>
      </w:pPr>
    </w:p>
    <w:p w:rsidR="00F47D8D" w:rsidRDefault="00F47D8D" w:rsidP="00F47D8D">
      <w:pPr>
        <w:tabs>
          <w:tab w:val="left" w:pos="9638"/>
        </w:tabs>
        <w:ind w:right="-1" w:firstLine="709"/>
        <w:jc w:val="center"/>
      </w:pPr>
      <w:r>
        <w:t>-3-</w:t>
      </w:r>
    </w:p>
    <w:p w:rsidR="00F47D8D" w:rsidRDefault="00F47D8D" w:rsidP="00F47D8D">
      <w:pPr>
        <w:tabs>
          <w:tab w:val="left" w:pos="9638"/>
        </w:tabs>
        <w:ind w:right="-1" w:firstLine="709"/>
        <w:jc w:val="center"/>
      </w:pPr>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r w:rsidRPr="001E73AA">
        <w:t>Teklif ile 44766 ada 1 no</w:t>
      </w:r>
      <w:r>
        <w:t>.</w:t>
      </w:r>
      <w:r w:rsidRPr="001E73AA">
        <w:t>lu parselin kullanım kararının</w:t>
      </w:r>
      <w:r w:rsidRPr="001E73AA">
        <w:rPr>
          <w:iCs/>
        </w:rPr>
        <w:t> "Ticaret Alanı" </w:t>
      </w:r>
      <w:r w:rsidRPr="001E73AA">
        <w:t>olarak belirlenip plan üzerinde; </w:t>
      </w:r>
    </w:p>
    <w:p w:rsidR="00F47D8D" w:rsidRDefault="00F47D8D" w:rsidP="00F47D8D">
      <w:pPr>
        <w:tabs>
          <w:tab w:val="left" w:pos="9638"/>
        </w:tabs>
        <w:ind w:right="-1" w:firstLine="709"/>
        <w:jc w:val="both"/>
      </w:pPr>
      <w:r w:rsidRPr="001E73AA">
        <w:rPr>
          <w:iCs/>
        </w:rPr>
        <w:t xml:space="preserve">1. Ticaret alanında E=0.90 ve </w:t>
      </w:r>
      <w:proofErr w:type="spellStart"/>
      <w:r w:rsidRPr="001E73AA">
        <w:rPr>
          <w:iCs/>
        </w:rPr>
        <w:t>Yençok</w:t>
      </w:r>
      <w:proofErr w:type="spellEnd"/>
      <w:r w:rsidRPr="001E73AA">
        <w:rPr>
          <w:iCs/>
        </w:rPr>
        <w:t xml:space="preserve">=2 </w:t>
      </w:r>
      <w:proofErr w:type="spellStart"/>
      <w:r w:rsidRPr="001E73AA">
        <w:rPr>
          <w:iCs/>
        </w:rPr>
        <w:t>Kat'tır</w:t>
      </w:r>
      <w:proofErr w:type="spellEnd"/>
      <w:r w:rsidRPr="001E73AA">
        <w:rPr>
          <w:iCs/>
        </w:rPr>
        <w:t>.</w:t>
      </w:r>
    </w:p>
    <w:p w:rsidR="00F47D8D" w:rsidRDefault="00F47D8D" w:rsidP="00F47D8D">
      <w:pPr>
        <w:tabs>
          <w:tab w:val="left" w:pos="9638"/>
        </w:tabs>
        <w:ind w:right="-1" w:firstLine="709"/>
        <w:jc w:val="both"/>
      </w:pPr>
      <w:r w:rsidRPr="001E73AA">
        <w:rPr>
          <w:iCs/>
        </w:rPr>
        <w:t>2. Ticaret alanında yönetmelikte belirtilen fonksiyonlara ilişkin yapılar yapılabilir.</w:t>
      </w:r>
    </w:p>
    <w:p w:rsidR="00F47D8D" w:rsidRDefault="00F47D8D" w:rsidP="00F47D8D">
      <w:pPr>
        <w:tabs>
          <w:tab w:val="left" w:pos="9638"/>
        </w:tabs>
        <w:ind w:right="-1" w:firstLine="709"/>
        <w:jc w:val="both"/>
      </w:pPr>
      <w:r w:rsidRPr="001E73AA">
        <w:rPr>
          <w:iCs/>
        </w:rPr>
        <w:t>3. Yapı yaklaşma mesafesi̇ 7 metrelik yoldan 5 metre, diğer cephelerden 10 metredir.</w:t>
      </w:r>
    </w:p>
    <w:p w:rsidR="00F47D8D" w:rsidRDefault="00F47D8D" w:rsidP="00F47D8D">
      <w:pPr>
        <w:tabs>
          <w:tab w:val="left" w:pos="9638"/>
        </w:tabs>
        <w:ind w:right="-1" w:firstLine="709"/>
        <w:jc w:val="both"/>
      </w:pPr>
      <w:r w:rsidRPr="001E73AA">
        <w:rPr>
          <w:iCs/>
        </w:rPr>
        <w:t xml:space="preserve">4. </w:t>
      </w:r>
      <w:proofErr w:type="spellStart"/>
      <w:r w:rsidRPr="001E73AA">
        <w:rPr>
          <w:iCs/>
        </w:rPr>
        <w:t>Jeoloji̇k</w:t>
      </w:r>
      <w:proofErr w:type="spellEnd"/>
      <w:r w:rsidRPr="001E73AA">
        <w:rPr>
          <w:iCs/>
        </w:rPr>
        <w:t>/</w:t>
      </w:r>
      <w:proofErr w:type="spellStart"/>
      <w:r w:rsidRPr="001E73AA">
        <w:rPr>
          <w:iCs/>
        </w:rPr>
        <w:t>Jeotekni̇k</w:t>
      </w:r>
      <w:proofErr w:type="spellEnd"/>
      <w:r w:rsidRPr="001E73AA">
        <w:rPr>
          <w:iCs/>
        </w:rPr>
        <w:t xml:space="preserve"> </w:t>
      </w:r>
      <w:proofErr w:type="spellStart"/>
      <w:r w:rsidRPr="001E73AA">
        <w:rPr>
          <w:iCs/>
        </w:rPr>
        <w:t>Etüd</w:t>
      </w:r>
      <w:proofErr w:type="spellEnd"/>
      <w:r w:rsidRPr="001E73AA">
        <w:rPr>
          <w:iCs/>
        </w:rPr>
        <w:t xml:space="preserve"> Raporu onaylanmadan imar uygulamasına geçilemez.</w:t>
      </w:r>
    </w:p>
    <w:p w:rsidR="00F47D8D" w:rsidRDefault="00F47D8D" w:rsidP="00F47D8D">
      <w:pPr>
        <w:tabs>
          <w:tab w:val="left" w:pos="9638"/>
        </w:tabs>
        <w:ind w:right="-1" w:firstLine="709"/>
        <w:jc w:val="both"/>
      </w:pPr>
      <w:r w:rsidRPr="001E73AA">
        <w:rPr>
          <w:iCs/>
        </w:rPr>
        <w:t>5. Deprem, yangın ve otopark yönetmeliğine uyulacaktır.</w:t>
      </w:r>
    </w:p>
    <w:p w:rsidR="00F47D8D" w:rsidRDefault="00F47D8D" w:rsidP="00F47D8D">
      <w:pPr>
        <w:tabs>
          <w:tab w:val="left" w:pos="9638"/>
        </w:tabs>
        <w:ind w:right="-1" w:firstLine="709"/>
        <w:jc w:val="both"/>
      </w:pPr>
      <w:r w:rsidRPr="001E73AA">
        <w:rPr>
          <w:iCs/>
        </w:rPr>
        <w:t>6. Plan notlarında belirtilmeyen hususlarda 3194 sayılı İmar Kanunu ve ilgili yönetmelik hükümleri̇ geçerlidir.</w:t>
      </w:r>
      <w:r w:rsidRPr="001E73AA">
        <w:t> Şeklinde plan notlarının oluşturulduğu</w:t>
      </w:r>
      <w:r>
        <w:t>,</w:t>
      </w:r>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proofErr w:type="gramStart"/>
      <w:r w:rsidRPr="001E73AA">
        <w:rPr>
          <w:b/>
          <w:bCs/>
        </w:rPr>
        <w:t>Başkanlığımızca Yapılan Değerlendirmede;</w:t>
      </w:r>
      <w:r w:rsidRPr="001E73AA">
        <w:t> 5216 sayılı Kanunun </w:t>
      </w:r>
      <w:r w:rsidRPr="001E73AA">
        <w:rPr>
          <w:iCs/>
        </w:rPr>
        <w:t>"Büyükşehir Belediyelerinin Görev ve Sorumlulukları" </w:t>
      </w:r>
      <w:r w:rsidRPr="001E73AA">
        <w:t>başlıklı 7nci maddesinin (b) fıkrasında </w:t>
      </w:r>
      <w:r w:rsidRPr="001E73AA">
        <w:rPr>
          <w:iCs/>
        </w:rPr>
        <w:t>"Çevre düzeni plânına uygun olmak kaydıyla, büyükşehir belediye sınırları içinde 1/5.000 ile 1/25.000 arasındaki her ölçekte nazım imar plânını yapmak, yaptırmak ve onaylayarak uygulamak; büyükşehir içindeki belediyelerin nazım plâna uygun olarak hazırlayacakları uygulama imar plânlarını, bu plânlarda yapılacak değişiklikleri, parselasyon plânlarını ve imar ıslah plânlarını aynen veya değiştirerek onaylamak ve uygulanmasını denetlemek; nazım imar plânının yürürlüğe girdiği tarihten itibaren bir yıl içinde uygulama imar plânlarını ve parselasyon plânlarını yapmayan ilçe belediyelerinin uygulama imar plânlarını ve parselasyon plânlarını yapmak veya yaptırmak"</w:t>
      </w:r>
      <w:r w:rsidRPr="001E73AA">
        <w:t> denildiği, bu maddeye istinaden sunulan plan değişikliği teklifi dosyası içinde ilçe belediyesine yapılmış her hangi bir başvuruya ilişkin bilgi ve belgeye rastlanılmadığı, </w:t>
      </w:r>
      <w:proofErr w:type="gramEnd"/>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r w:rsidRPr="001E73AA">
        <w:t>Mekânsal Planlar Yapım Yönetmeliğinin </w:t>
      </w:r>
      <w:r w:rsidRPr="001E73AA">
        <w:rPr>
          <w:iCs/>
        </w:rPr>
        <w:t>"Planların Sunulması"</w:t>
      </w:r>
      <w:r w:rsidRPr="001E73AA">
        <w:t> başlıklı 31</w:t>
      </w:r>
      <w:r>
        <w:t>’</w:t>
      </w:r>
      <w:r w:rsidRPr="001E73AA">
        <w:t>inci maddesinin (4) no</w:t>
      </w:r>
      <w:r>
        <w:t>.</w:t>
      </w:r>
      <w:r w:rsidRPr="001E73AA">
        <w:t>lu fıkrasında </w:t>
      </w:r>
      <w:r w:rsidRPr="001E73AA">
        <w:rPr>
          <w:iCs/>
        </w:rPr>
        <w:t>"İmar planı teklifleri, planın kapsadığı alanın maliki veya maliklerinin yasal vekilleri tarafından sunulabilir. Planlanan alan için maliklerine ulaşılamayan, malikleri belli olmayan veya maliki bulunmayan yerlerin mevcudiyeti halinde, bunların ilgili idarece belgelendirilmesi ve planlanan alanın %20’sini aşmaması şartı aranır." </w:t>
      </w:r>
      <w:r w:rsidRPr="001E73AA">
        <w:t>denildiği, teklife konu taşınmazda bulunan 16 bağımsız bölümün 8 farklı malikinin bulunduğu ancak teklif dosyasında 4 malikten alınmış vekâlet  bulunduğu, </w:t>
      </w:r>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r w:rsidRPr="001E73AA">
        <w:t>Değişiklik teklifinin 7221 sayılı Kanun kapsamında değer artış payı işlemlerine konu olup olmaması ile ilgili herhangi bir g</w:t>
      </w:r>
      <w:r>
        <w:t>örüşün dosyasında bulunmadığı, </w:t>
      </w:r>
    </w:p>
    <w:p w:rsidR="00F47D8D" w:rsidRDefault="00F47D8D" w:rsidP="00F47D8D">
      <w:pPr>
        <w:tabs>
          <w:tab w:val="left" w:pos="9638"/>
        </w:tabs>
        <w:ind w:right="-1" w:firstLine="709"/>
        <w:jc w:val="both"/>
      </w:pPr>
    </w:p>
    <w:p w:rsidR="00F47D8D" w:rsidRDefault="00F47D8D" w:rsidP="00F47D8D">
      <w:pPr>
        <w:tabs>
          <w:tab w:val="left" w:pos="9638"/>
        </w:tabs>
        <w:ind w:right="-1" w:firstLine="709"/>
        <w:jc w:val="both"/>
      </w:pPr>
      <w:r w:rsidRPr="001E73AA">
        <w:t xml:space="preserve">Plan değişikliği teklifinin bu çerçevede Meclisimizce bir karara bağlanması gerektiği </w:t>
      </w:r>
      <w:r>
        <w:t>görüş ve sonucuna varıldığı,</w:t>
      </w:r>
    </w:p>
    <w:p w:rsidR="00F47D8D" w:rsidRDefault="00F47D8D" w:rsidP="00F47D8D">
      <w:pPr>
        <w:tabs>
          <w:tab w:val="left" w:pos="9638"/>
        </w:tabs>
        <w:ind w:right="-1" w:firstLine="709"/>
        <w:jc w:val="both"/>
      </w:pPr>
    </w:p>
    <w:p w:rsidR="00F47D8D" w:rsidRDefault="00F47D8D" w:rsidP="00F47D8D">
      <w:pPr>
        <w:tabs>
          <w:tab w:val="left" w:pos="0"/>
        </w:tabs>
        <w:ind w:right="-1" w:firstLine="709"/>
        <w:jc w:val="both"/>
      </w:pPr>
      <w:r>
        <w:t>Hususları tespit edilmiş olup, Yenimahalle İlçesi</w:t>
      </w:r>
      <w:r w:rsidRPr="001E73AA">
        <w:t xml:space="preserve"> Ata</w:t>
      </w:r>
      <w:r>
        <w:t xml:space="preserve"> Mahallesi 44766 ada 1 parseldeki </w:t>
      </w:r>
      <w:r w:rsidRPr="001E73AA">
        <w:t xml:space="preserve">taşınmaza </w:t>
      </w:r>
      <w:r>
        <w:t xml:space="preserve">yönelik </w:t>
      </w:r>
      <w:r w:rsidRPr="001E73AA">
        <w:rPr>
          <w:iCs/>
        </w:rPr>
        <w:t>1/1000 ölçekli uygulama imar planı değişikliği teklifi</w:t>
      </w:r>
      <w:r w:rsidRPr="001E73AA">
        <w:t>nin</w:t>
      </w:r>
      <w:r>
        <w:t xml:space="preserve"> öncelikle ilçe belediyesine müracaat edilmesi gerektiğinden “İlgilisine </w:t>
      </w:r>
      <w:proofErr w:type="spellStart"/>
      <w:r>
        <w:t>iadesi”ne</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E84765" w:rsidRDefault="00E84765" w:rsidP="00F47D8D">
      <w:pPr>
        <w:tabs>
          <w:tab w:val="left" w:pos="0"/>
        </w:tabs>
        <w:ind w:right="-1" w:firstLine="709"/>
        <w:jc w:val="both"/>
      </w:pPr>
    </w:p>
    <w:p w:rsidR="00F47D8D" w:rsidRDefault="00F47D8D" w:rsidP="00F47D8D">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19306E" w:rsidRPr="00A35AF8" w:rsidRDefault="0019306E" w:rsidP="0019306E">
      <w:pPr>
        <w:jc w:val="center"/>
      </w:pPr>
      <w:r w:rsidRPr="00A35AF8">
        <w:t>T.C.</w:t>
      </w:r>
    </w:p>
    <w:p w:rsidR="0019306E" w:rsidRPr="00A35AF8" w:rsidRDefault="0019306E" w:rsidP="0019306E">
      <w:pPr>
        <w:jc w:val="center"/>
      </w:pPr>
      <w:r w:rsidRPr="00A35AF8">
        <w:t>ANKARA BÜYÜKŞEHİR BELEDİYE MECLİSİ</w:t>
      </w:r>
    </w:p>
    <w:p w:rsidR="0019306E" w:rsidRDefault="0019306E" w:rsidP="0019306E">
      <w:pPr>
        <w:jc w:val="center"/>
      </w:pPr>
      <w:r w:rsidRPr="00A35AF8">
        <w:t>İmar ve Bayındırlık Komisyonu Raporu</w:t>
      </w:r>
      <w:r>
        <w:t xml:space="preserve"> </w:t>
      </w:r>
    </w:p>
    <w:p w:rsidR="0019306E" w:rsidRDefault="0019306E" w:rsidP="0019306E">
      <w:pPr>
        <w:jc w:val="center"/>
      </w:pPr>
    </w:p>
    <w:p w:rsidR="0019306E" w:rsidRDefault="0019306E" w:rsidP="0019306E">
      <w:pPr>
        <w:jc w:val="center"/>
      </w:pPr>
      <w:r w:rsidRPr="00A35AF8">
        <w:t>Rapor No:</w:t>
      </w:r>
      <w:r>
        <w:t xml:space="preserve"> 587</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19306E" w:rsidRDefault="0019306E" w:rsidP="0019306E"/>
    <w:p w:rsidR="0019306E" w:rsidRDefault="0019306E" w:rsidP="0019306E">
      <w:pPr>
        <w:jc w:val="center"/>
      </w:pPr>
    </w:p>
    <w:p w:rsidR="0019306E" w:rsidRDefault="0019306E" w:rsidP="0019306E">
      <w:pPr>
        <w:jc w:val="center"/>
      </w:pPr>
      <w:r w:rsidRPr="00A35AF8">
        <w:t>BÜYÜKŞEHİR BELEDİYE MECLİSİ BAŞKANLIĞINA</w:t>
      </w:r>
    </w:p>
    <w:p w:rsidR="0019306E" w:rsidRDefault="0019306E" w:rsidP="0019306E">
      <w:pPr>
        <w:tabs>
          <w:tab w:val="left" w:pos="0"/>
        </w:tabs>
        <w:jc w:val="both"/>
      </w:pPr>
    </w:p>
    <w:p w:rsidR="0019306E" w:rsidRDefault="0019306E" w:rsidP="0019306E">
      <w:pPr>
        <w:tabs>
          <w:tab w:val="left" w:pos="0"/>
        </w:tabs>
        <w:jc w:val="both"/>
      </w:pPr>
    </w:p>
    <w:p w:rsidR="0019306E" w:rsidRDefault="0019306E" w:rsidP="0019306E">
      <w:pPr>
        <w:tabs>
          <w:tab w:val="left" w:pos="0"/>
        </w:tabs>
        <w:jc w:val="both"/>
      </w:pPr>
    </w:p>
    <w:p w:rsidR="0019306E" w:rsidRDefault="0019306E" w:rsidP="0019306E">
      <w:pPr>
        <w:tabs>
          <w:tab w:val="left" w:pos="9638"/>
        </w:tabs>
        <w:ind w:right="-1" w:firstLine="709"/>
        <w:jc w:val="both"/>
      </w:pPr>
      <w:r>
        <w:t xml:space="preserve">Yenimahalle İlçesi Ata Mahallesi 44766 ada 1 parselde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48</w:t>
      </w:r>
      <w:r w:rsidRPr="00F03C49">
        <w:t>. gündem maddesi olarak komisyonumuz</w:t>
      </w:r>
      <w:r>
        <w:t>a havale edilen dosya incelendi.</w:t>
      </w:r>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r w:rsidRPr="001E73AA">
        <w:t>Komisyonumuzca yapılan incelemeler neticesinde; F</w:t>
      </w:r>
      <w:r>
        <w:t>*****</w:t>
      </w:r>
      <w:r w:rsidRPr="001E73AA">
        <w:t xml:space="preserve"> A</w:t>
      </w:r>
      <w:r>
        <w:t>***</w:t>
      </w:r>
      <w:r w:rsidRPr="001E73AA">
        <w:t>'</w:t>
      </w:r>
      <w:proofErr w:type="spellStart"/>
      <w:r w:rsidRPr="001E73AA">
        <w:t>ın</w:t>
      </w:r>
      <w:proofErr w:type="spellEnd"/>
      <w:r w:rsidRPr="001E73AA">
        <w:t xml:space="preserve"> 23.01.2026 tarihli ve 1053381 kurum sayılı dilekçesi ile Yenimahalle İlçesi, Ata Mahallesi, 44766 ada, 1 no</w:t>
      </w:r>
      <w:r>
        <w:t>.</w:t>
      </w:r>
      <w:r w:rsidRPr="001E73AA">
        <w:t>lu parsele ilişkin hazırlanan </w:t>
      </w:r>
      <w:r w:rsidRPr="001E73AA">
        <w:rPr>
          <w:iCs/>
        </w:rPr>
        <w:t xml:space="preserve">"1/1000 Ölçekli Uygulama İmar Planı Değişikliği </w:t>
      </w:r>
      <w:proofErr w:type="spellStart"/>
      <w:r w:rsidRPr="001E73AA">
        <w:rPr>
          <w:iCs/>
        </w:rPr>
        <w:t>Teklifi"</w:t>
      </w:r>
      <w:r>
        <w:rPr>
          <w:iCs/>
        </w:rPr>
        <w:t>nin</w:t>
      </w:r>
      <w:proofErr w:type="spellEnd"/>
      <w:r w:rsidRPr="001E73AA">
        <w:rPr>
          <w:iCs/>
        </w:rPr>
        <w:t> </w:t>
      </w:r>
      <w:r w:rsidRPr="001E73AA">
        <w:t xml:space="preserve">5216 sayılı Kanunun 7/b maddesi gereği </w:t>
      </w:r>
      <w:r>
        <w:t xml:space="preserve">İmar ve Şehircilik Dairesi </w:t>
      </w:r>
      <w:r w:rsidRPr="001E73AA">
        <w:t>Başkanlığı</w:t>
      </w:r>
      <w:r>
        <w:t>na</w:t>
      </w:r>
      <w:r w:rsidRPr="001E73AA">
        <w:t xml:space="preserve"> sunul</w:t>
      </w:r>
      <w:r>
        <w:t>duğu,</w:t>
      </w:r>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r w:rsidRPr="001E73AA">
        <w:rPr>
          <w:b/>
          <w:bCs/>
        </w:rPr>
        <w:t>Yapılan incelemede;</w:t>
      </w:r>
    </w:p>
    <w:p w:rsidR="0019306E" w:rsidRDefault="0019306E" w:rsidP="0019306E">
      <w:pPr>
        <w:tabs>
          <w:tab w:val="left" w:pos="9638"/>
        </w:tabs>
        <w:ind w:right="-1" w:firstLine="709"/>
        <w:jc w:val="both"/>
      </w:pPr>
      <w:proofErr w:type="gramStart"/>
      <w:r w:rsidRPr="001E73AA">
        <w:rPr>
          <w:b/>
          <w:bCs/>
        </w:rPr>
        <w:t>Teklife Konu Alanın Mevcut İmar Durumu ve Mülkiyetinin;</w:t>
      </w:r>
      <w:r w:rsidRPr="001E73AA">
        <w:t> 3069 m</w:t>
      </w:r>
      <w:r w:rsidRPr="001E73AA">
        <w:rPr>
          <w:vertAlign w:val="superscript"/>
        </w:rPr>
        <w:t>2</w:t>
      </w:r>
      <w:r w:rsidRPr="001E73AA">
        <w:rPr>
          <w:iCs/>
        </w:rPr>
        <w:t> </w:t>
      </w:r>
      <w:r w:rsidRPr="001E73AA">
        <w:t>büyüklüğündeki 44766 ada 1 no</w:t>
      </w:r>
      <w:r>
        <w:t>.</w:t>
      </w:r>
      <w:r w:rsidRPr="001E73AA">
        <w:t>lu parselin Yenimahalle Belediye Meclisi'nin 17.11.1999 gün ve 320 sayılı</w:t>
      </w:r>
      <w:r w:rsidRPr="001E73AA">
        <w:rPr>
          <w:b/>
          <w:bCs/>
        </w:rPr>
        <w:t> </w:t>
      </w:r>
      <w:r w:rsidRPr="001E73AA">
        <w:t>Kararı ile uygun görülüp mülga 3030 sayılı Kanunun 6/A-b maddesi uyarınca Başkanlığınızın 20.01.2000 gün ve 311 sayılı yazısı ile onaylanan</w:t>
      </w:r>
      <w:r w:rsidRPr="001E73AA">
        <w:rPr>
          <w:iCs/>
        </w:rPr>
        <w:t> "Etimesgut Kuzeyi, Susuz II İlave ve Revizyon Uygulama İmar Planı" </w:t>
      </w:r>
      <w:r w:rsidRPr="001E73AA">
        <w:t xml:space="preserve">kapsamında E:0.50 </w:t>
      </w:r>
      <w:proofErr w:type="spellStart"/>
      <w:r w:rsidRPr="001E73AA">
        <w:t>Hmaks</w:t>
      </w:r>
      <w:proofErr w:type="spellEnd"/>
      <w:r w:rsidRPr="001E73AA">
        <w:t>=Serbest yapılaşma koşullarına sahip </w:t>
      </w:r>
      <w:r w:rsidRPr="001E73AA">
        <w:rPr>
          <w:iCs/>
        </w:rPr>
        <w:t>"Resmi Kurum Alanı"</w:t>
      </w:r>
      <w:r w:rsidRPr="001E73AA">
        <w:t> kullanımında kaldığı,</w:t>
      </w:r>
      <w:proofErr w:type="gramEnd"/>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proofErr w:type="gramStart"/>
      <w:r w:rsidRPr="001E73AA">
        <w:t>Söz konusu planının 1 no</w:t>
      </w:r>
      <w:r>
        <w:t>.</w:t>
      </w:r>
      <w:r w:rsidRPr="001E73AA">
        <w:t>lu plan notunda </w:t>
      </w:r>
      <w:r w:rsidRPr="001E73AA">
        <w:rPr>
          <w:iCs/>
        </w:rPr>
        <w:t>"Sosyal-Kültürel Tesis Alanı ve Yurt alanı hariç tüm sosyal donatı alanları tescil aşamasında Büyükşehir Belediyesine bedelsiz terk edilmeden inşaat uygulamasına geçilemez" </w:t>
      </w:r>
      <w:r w:rsidRPr="001E73AA">
        <w:t>denildiği, değişiklik teklifine konu olan 44766 ada 1 no</w:t>
      </w:r>
      <w:r>
        <w:t>.</w:t>
      </w:r>
      <w:r w:rsidRPr="001E73AA">
        <w:t>lu parsel de bu kapsama girdiğinden imar uygulaması sonunda Yenimahalle Belediyesi tarafından gerekli tapu şerh işlemlerinin yapıldığı ancak bedelsiz terk işleminin gerçekleşmediği, </w:t>
      </w:r>
      <w:proofErr w:type="gramEnd"/>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proofErr w:type="gramStart"/>
      <w:r w:rsidRPr="001E73AA">
        <w:t>Daha sonra Belediyemiz Meclisi'nin 12.09.2012 gün ve 1433 sayılı Kararı ile onaylanan 1/5000 ölçekli nazım imar planı değişikliği ile söz konusu taşınmazın kullanım kararının </w:t>
      </w:r>
      <w:r w:rsidRPr="001E73AA">
        <w:rPr>
          <w:iCs/>
        </w:rPr>
        <w:t>"Özel Sosyal-Kültürel Tesis Alanı" </w:t>
      </w:r>
      <w:r w:rsidRPr="001E73AA">
        <w:t xml:space="preserve">ve yapılaşma koşullarının E:0.60 </w:t>
      </w:r>
      <w:proofErr w:type="spellStart"/>
      <w:r w:rsidRPr="001E73AA">
        <w:t>Hmaks</w:t>
      </w:r>
      <w:proofErr w:type="spellEnd"/>
      <w:r w:rsidRPr="001E73AA">
        <w:t>=Serbest olarak değiştirildiği, bu plana istinaden hazırlanıp Yenimahalle Belediye Meclisi'nin 08.02.2013 gün ve 215 sayılı Kararı ile uygun görülen 1/1000 ölçekli imar planı değişikliğinin ise Meclisimizin 15.05.2013 tarih ve 877 sayılı Kararı ile onaylandığı,  </w:t>
      </w:r>
      <w:proofErr w:type="gramEnd"/>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r w:rsidRPr="001E73AA">
        <w:t>2015 yılında Başkanlığımıza sunulan 1/5000 ölçekli nazım imar planı değişikliği teklifi ile taşınmazın kullanım kararının </w:t>
      </w:r>
      <w:r w:rsidRPr="001E73AA">
        <w:rPr>
          <w:iCs/>
        </w:rPr>
        <w:t>Ticaret Alanı,</w:t>
      </w:r>
      <w:r w:rsidRPr="001E73AA">
        <w:t> emsal değerinin ise E=1.00 olarak değiştirilmesinin öngörüldüğü ancak teklifinin Belediyemiz Meclisinin 2015/1094 sayılı kararı ile reddedildiği,</w:t>
      </w:r>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r w:rsidRPr="001E73AA">
        <w:t>İkinci kez sunulan nazım plan değişikliği teklifi ile taşınmazın kullanım kararının </w:t>
      </w:r>
      <w:r w:rsidRPr="001E73AA">
        <w:rPr>
          <w:iCs/>
        </w:rPr>
        <w:t>Ticaret Alanı</w:t>
      </w:r>
      <w:r w:rsidRPr="001E73AA">
        <w:t> olarak belirlenerek emsal değerinin E=l,46 olarak önerildiği, ancak bu teklifin daha önce reddedilen teklif ile aynı içerikli olması nedeniyle Başkanlığımızın 09.02.2016 gün ve 758-1760 sayılı yazısı ile ilgilisine iade edildiği, </w:t>
      </w:r>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p>
    <w:p w:rsidR="0019306E" w:rsidRDefault="0019306E" w:rsidP="0019306E">
      <w:pPr>
        <w:jc w:val="center"/>
      </w:pPr>
    </w:p>
    <w:p w:rsidR="0019306E" w:rsidRPr="00A35AF8" w:rsidRDefault="0019306E" w:rsidP="0019306E">
      <w:pPr>
        <w:jc w:val="center"/>
      </w:pPr>
      <w:r>
        <w:t>T.C.</w:t>
      </w:r>
    </w:p>
    <w:p w:rsidR="0019306E" w:rsidRPr="00A35AF8" w:rsidRDefault="0019306E" w:rsidP="0019306E">
      <w:pPr>
        <w:jc w:val="center"/>
      </w:pPr>
      <w:r w:rsidRPr="00A35AF8">
        <w:t>ANKARA BÜYÜKŞEHİR BELEDİYE MECLİSİ</w:t>
      </w:r>
    </w:p>
    <w:p w:rsidR="0019306E" w:rsidRDefault="0019306E" w:rsidP="0019306E">
      <w:pPr>
        <w:jc w:val="center"/>
      </w:pPr>
      <w:r w:rsidRPr="00A35AF8">
        <w:t>İmar ve Bayındırlık Komisyonu Raporu</w:t>
      </w:r>
      <w:r>
        <w:t xml:space="preserve"> </w:t>
      </w:r>
    </w:p>
    <w:p w:rsidR="0019306E" w:rsidRDefault="0019306E" w:rsidP="0019306E">
      <w:pPr>
        <w:jc w:val="center"/>
      </w:pPr>
    </w:p>
    <w:p w:rsidR="0019306E" w:rsidRDefault="0019306E" w:rsidP="0019306E">
      <w:pPr>
        <w:jc w:val="center"/>
      </w:pPr>
      <w:r w:rsidRPr="00A35AF8">
        <w:t>Rapor No:</w:t>
      </w:r>
      <w:r>
        <w:t xml:space="preserve"> 587</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19306E" w:rsidRDefault="0019306E" w:rsidP="0019306E">
      <w:pPr>
        <w:tabs>
          <w:tab w:val="left" w:pos="9638"/>
        </w:tabs>
        <w:ind w:right="-1"/>
        <w:jc w:val="center"/>
      </w:pPr>
      <w:r>
        <w:t>-2-</w:t>
      </w:r>
    </w:p>
    <w:p w:rsidR="0019306E" w:rsidRDefault="0019306E" w:rsidP="0019306E">
      <w:pPr>
        <w:tabs>
          <w:tab w:val="left" w:pos="9638"/>
        </w:tabs>
        <w:ind w:right="-1"/>
        <w:jc w:val="both"/>
      </w:pPr>
    </w:p>
    <w:p w:rsidR="0019306E" w:rsidRDefault="0019306E" w:rsidP="0019306E">
      <w:pPr>
        <w:tabs>
          <w:tab w:val="left" w:pos="9638"/>
        </w:tabs>
        <w:ind w:right="-1" w:firstLine="709"/>
        <w:jc w:val="both"/>
      </w:pPr>
      <w:proofErr w:type="gramStart"/>
      <w:r w:rsidRPr="001E73AA">
        <w:t>Üçüncü kez sunulan nazım plan değişikliği teklifinde ise taşınmazın kullanım kararının </w:t>
      </w:r>
      <w:r w:rsidRPr="001E73AA">
        <w:rPr>
          <w:iCs/>
        </w:rPr>
        <w:t>Ticaret Alanı</w:t>
      </w:r>
      <w:r w:rsidRPr="001E73AA">
        <w:t> olarak belirlenmesi ve 0,00 kotu altında kalan alanların emsal harici tutularak emsal değerinin E=0,95 olarak belirlenmesinin teklif edildiği ancak bu planın da artan nüfusun ihtiyacı olan sosyal donatı alanlarını karşılamaması nedeniyle Belediyemiz Meclisinin 2016/1114 sayılı kararı ile reddedildiği,</w:t>
      </w:r>
      <w:proofErr w:type="gramEnd"/>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r w:rsidRPr="001E73AA">
        <w:t>Dördüncü kez sunulan nazım plan değişikliği teklifi ile taşınmazın kullanım kararı</w:t>
      </w:r>
      <w:r w:rsidRPr="001E73AA">
        <w:rPr>
          <w:iCs/>
        </w:rPr>
        <w:t> "Ticaret Alanı", </w:t>
      </w:r>
      <w:r w:rsidRPr="001E73AA">
        <w:t>yapılaşma koşullarının ise E=0.90 Y=Serbest olarak belirlenerek 6 adet plan notu oluşturulduğu, söz konusu değişiklik teklifinin Belediyemiz Meclisinin 26.11.2016 tarih ve 2344 sayılı Kararı ile onaylandı</w:t>
      </w:r>
      <w:r>
        <w:t>ğı ve halen yürürlükte olduğu, </w:t>
      </w:r>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proofErr w:type="gramStart"/>
      <w:r w:rsidRPr="001E73AA">
        <w:t>Söz konusu nazım plan değişikliğine istinaden hazırlanan uygulama imar planı değişikliği teklifinin ise Yenimahalle Belediye Meclisi'nin 07.01.2020 tarih ve 38 sayılı Kararı ile reddedildiği, ret kararının Belediyemiz Meclisinin 09.07.2020 tarih ve 592 sayılı Kararı ile onaylandığı, 2020/592 sayılı meclis karar metnindeki maddi hatanın da Belediyemiz Meclisinin 09.04.2021 tarih ve</w:t>
      </w:r>
      <w:r>
        <w:t xml:space="preserve"> 679 sayılı ile düzeltildiği, </w:t>
      </w:r>
      <w:proofErr w:type="gramEnd"/>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proofErr w:type="gramStart"/>
      <w:r w:rsidRPr="001E73AA">
        <w:t>Sonuç itibariyle teklife konu alanın Belediyemiz Meclisinin 2016/2344 sayılı kararı ile onaylı 1/5000 ölçekli nazım imar planında E=0,90 yoğunluklu </w:t>
      </w:r>
      <w:r w:rsidRPr="001E73AA">
        <w:rPr>
          <w:iCs/>
        </w:rPr>
        <w:t>"Ticaret Alanı"</w:t>
      </w:r>
      <w:r w:rsidRPr="001E73AA">
        <w:t> kullanımında kalıyor iken bu plana istinaden onaylanmış uygulama imar planı bulunmadığından taşınmazın E=0,60 yoğunluklu </w:t>
      </w:r>
      <w:r w:rsidRPr="001E73AA">
        <w:rPr>
          <w:iCs/>
        </w:rPr>
        <w:t>"Özel Sosyal Kültürel Tesis Alanı" </w:t>
      </w:r>
      <w:r w:rsidRPr="001E73AA">
        <w:t>kullanımında kaldığı ve Belediyemiz Meclisinin 15.05.2013 tarih ve 877 sayılı kararı ile onaylı uygulama imar planı değişikli</w:t>
      </w:r>
      <w:r>
        <w:t>ğinin halen yürürlükte olduğu, </w:t>
      </w:r>
      <w:proofErr w:type="gramEnd"/>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proofErr w:type="gramStart"/>
      <w:r w:rsidRPr="001E73AA">
        <w:t>44766 ada 1 parsel no</w:t>
      </w:r>
      <w:r>
        <w:t>.</w:t>
      </w:r>
      <w:r w:rsidRPr="001E73AA">
        <w:t>lu taşınmaz üzerinde 16 adet sanat galerisi bağımsız bölümden oluşan yapı bulunduğu, söz konusu bağımsız bölümlerden 1 ve 15 no</w:t>
      </w:r>
      <w:r>
        <w:t>.</w:t>
      </w:r>
      <w:r w:rsidRPr="001E73AA">
        <w:t>lu bağımsız bölümlerin F</w:t>
      </w:r>
      <w:r>
        <w:t>*****</w:t>
      </w:r>
      <w:r w:rsidRPr="001E73AA">
        <w:t xml:space="preserve"> A</w:t>
      </w:r>
      <w:r>
        <w:t>***</w:t>
      </w:r>
      <w:r w:rsidRPr="001E73AA">
        <w:t>'a, 2, 3 ve 14 no</w:t>
      </w:r>
      <w:r>
        <w:t>.</w:t>
      </w:r>
      <w:r w:rsidRPr="001E73AA">
        <w:t>lu bağımsız bölümlerin V</w:t>
      </w:r>
      <w:r>
        <w:t>******</w:t>
      </w:r>
      <w:r w:rsidRPr="001E73AA">
        <w:t xml:space="preserve"> D</w:t>
      </w:r>
      <w:r>
        <w:t>****</w:t>
      </w:r>
      <w:r w:rsidRPr="001E73AA">
        <w:t>'e, 4 no</w:t>
      </w:r>
      <w:r>
        <w:t>.</w:t>
      </w:r>
      <w:r w:rsidRPr="001E73AA">
        <w:t>lu bağımsız bölümün A</w:t>
      </w:r>
      <w:r>
        <w:t>*********</w:t>
      </w:r>
      <w:r w:rsidRPr="001E73AA">
        <w:t xml:space="preserve"> Ç</w:t>
      </w:r>
      <w:r>
        <w:t>*****</w:t>
      </w:r>
      <w:r w:rsidRPr="001E73AA">
        <w:t>'ye, 5 ve 6 no</w:t>
      </w:r>
      <w:r>
        <w:t>.</w:t>
      </w:r>
      <w:r w:rsidRPr="001E73AA">
        <w:t>lu bağımsız bölümlerin İ</w:t>
      </w:r>
      <w:r>
        <w:t>****</w:t>
      </w:r>
      <w:r w:rsidRPr="001E73AA">
        <w:t xml:space="preserve"> A</w:t>
      </w:r>
      <w:r>
        <w:t>***</w:t>
      </w:r>
      <w:r w:rsidRPr="001E73AA">
        <w:t xml:space="preserve"> A</w:t>
      </w:r>
      <w:r>
        <w:t>**</w:t>
      </w:r>
      <w:r w:rsidRPr="001E73AA">
        <w:t>'e, 7 no</w:t>
      </w:r>
      <w:r>
        <w:t>.</w:t>
      </w:r>
      <w:r w:rsidRPr="001E73AA">
        <w:t>lu bağımsız bölümün H</w:t>
      </w:r>
      <w:r>
        <w:t>********</w:t>
      </w:r>
      <w:r w:rsidRPr="001E73AA">
        <w:t xml:space="preserve"> Ç</w:t>
      </w:r>
      <w:r>
        <w:t>*****</w:t>
      </w:r>
      <w:r w:rsidRPr="001E73AA">
        <w:t>'ye, 8 no</w:t>
      </w:r>
      <w:r>
        <w:t>.</w:t>
      </w:r>
      <w:r w:rsidRPr="001E73AA">
        <w:t>lu bağımsız bölümün S</w:t>
      </w:r>
      <w:r>
        <w:t>****</w:t>
      </w:r>
      <w:r w:rsidRPr="001E73AA">
        <w:t xml:space="preserve"> K</w:t>
      </w:r>
      <w:r>
        <w:t>******</w:t>
      </w:r>
      <w:r w:rsidRPr="001E73AA">
        <w:t>'ya, 9, 10 ve 16 no</w:t>
      </w:r>
      <w:r>
        <w:t>.</w:t>
      </w:r>
      <w:r w:rsidRPr="001E73AA">
        <w:t>lu bağımsız bölümlerin B</w:t>
      </w:r>
      <w:r>
        <w:t>**</w:t>
      </w:r>
      <w:r w:rsidRPr="001E73AA">
        <w:t xml:space="preserve"> G</w:t>
      </w:r>
      <w:r>
        <w:t>********</w:t>
      </w:r>
      <w:r w:rsidRPr="001E73AA">
        <w:t xml:space="preserve"> S</w:t>
      </w:r>
      <w:r>
        <w:t>***</w:t>
      </w:r>
      <w:r w:rsidRPr="001E73AA">
        <w:t xml:space="preserve"> S</w:t>
      </w:r>
      <w:r>
        <w:t>*********</w:t>
      </w:r>
      <w:r w:rsidRPr="001E73AA">
        <w:t xml:space="preserve"> </w:t>
      </w:r>
      <w:proofErr w:type="spellStart"/>
      <w:r w:rsidRPr="001E73AA">
        <w:t>A.Ş.'ne</w:t>
      </w:r>
      <w:proofErr w:type="spellEnd"/>
      <w:r w:rsidRPr="001E73AA">
        <w:t>, 11, 12 ve 13 no</w:t>
      </w:r>
      <w:r>
        <w:t>.</w:t>
      </w:r>
      <w:r w:rsidRPr="001E73AA">
        <w:t>lu bağımsız bölümlerin i</w:t>
      </w:r>
      <w:r>
        <w:t>se A** B******'ya ait olduğu, </w:t>
      </w:r>
      <w:proofErr w:type="gramEnd"/>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r w:rsidRPr="001E73AA">
        <w:rPr>
          <w:b/>
          <w:bCs/>
        </w:rPr>
        <w:t xml:space="preserve">1/1000 Ölçekli Uygulama İmar Planı Değişikliği Teklifi </w:t>
      </w:r>
      <w:proofErr w:type="gramStart"/>
      <w:r w:rsidRPr="001E73AA">
        <w:rPr>
          <w:b/>
          <w:bCs/>
        </w:rPr>
        <w:t>İle;</w:t>
      </w:r>
      <w:proofErr w:type="gramEnd"/>
      <w:r w:rsidRPr="001E73AA">
        <w:t> Taşınmazın halen yürürlükte bulunan nazım imar planına istinaden hazırlanmış ve ilçe belediye meclis kararına bağlanmış uygulama imar planının bulunmadığından Belediyemiz Meclisinin 26.11.2016 tarih ve 2344 sayılı kararı ile onaylanan nazım plana istinaden hazırlanan uygulama imar planı değişikliği teklifinin 5216 Sayılı Kanunun 7/b maddesi uyar</w:t>
      </w:r>
      <w:r>
        <w:t>ınca Başkanlığımıza sunulduğu, </w:t>
      </w:r>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r w:rsidRPr="001E73AA">
        <w:t>Teklif ile 44766 ada 1 no</w:t>
      </w:r>
      <w:r>
        <w:t>.</w:t>
      </w:r>
      <w:r w:rsidRPr="001E73AA">
        <w:t>lu parselin kullanım kararının</w:t>
      </w:r>
      <w:r w:rsidRPr="001E73AA">
        <w:rPr>
          <w:iCs/>
        </w:rPr>
        <w:t> "Ticaret Alanı" </w:t>
      </w:r>
      <w:r w:rsidRPr="001E73AA">
        <w:t>olarak belirlenip plan üzerinde; </w:t>
      </w:r>
    </w:p>
    <w:p w:rsidR="0019306E" w:rsidRDefault="0019306E" w:rsidP="0019306E">
      <w:pPr>
        <w:tabs>
          <w:tab w:val="left" w:pos="9638"/>
        </w:tabs>
        <w:ind w:right="-1" w:firstLine="709"/>
        <w:jc w:val="both"/>
      </w:pPr>
      <w:r w:rsidRPr="001E73AA">
        <w:rPr>
          <w:iCs/>
        </w:rPr>
        <w:t xml:space="preserve">1. Ticaret alanında E=0.90 ve </w:t>
      </w:r>
      <w:proofErr w:type="spellStart"/>
      <w:r w:rsidRPr="001E73AA">
        <w:rPr>
          <w:iCs/>
        </w:rPr>
        <w:t>Yençok</w:t>
      </w:r>
      <w:proofErr w:type="spellEnd"/>
      <w:r w:rsidRPr="001E73AA">
        <w:rPr>
          <w:iCs/>
        </w:rPr>
        <w:t xml:space="preserve">=2 </w:t>
      </w:r>
      <w:proofErr w:type="spellStart"/>
      <w:r w:rsidRPr="001E73AA">
        <w:rPr>
          <w:iCs/>
        </w:rPr>
        <w:t>Kat'tır</w:t>
      </w:r>
      <w:proofErr w:type="spellEnd"/>
      <w:r w:rsidRPr="001E73AA">
        <w:rPr>
          <w:iCs/>
        </w:rPr>
        <w:t>.</w:t>
      </w:r>
    </w:p>
    <w:p w:rsidR="0019306E" w:rsidRDefault="0019306E" w:rsidP="0019306E">
      <w:pPr>
        <w:tabs>
          <w:tab w:val="left" w:pos="9638"/>
        </w:tabs>
        <w:ind w:right="-1" w:firstLine="709"/>
        <w:jc w:val="both"/>
      </w:pPr>
      <w:r w:rsidRPr="001E73AA">
        <w:rPr>
          <w:iCs/>
        </w:rPr>
        <w:t>2. Ticaret alanında yönetmelikte belirtilen fonksiyonlara ilişkin yapılar yapılabilir.</w:t>
      </w:r>
    </w:p>
    <w:p w:rsidR="0019306E" w:rsidRDefault="0019306E" w:rsidP="0019306E">
      <w:pPr>
        <w:tabs>
          <w:tab w:val="left" w:pos="9638"/>
        </w:tabs>
        <w:ind w:right="-1" w:firstLine="709"/>
        <w:jc w:val="both"/>
      </w:pPr>
      <w:r w:rsidRPr="001E73AA">
        <w:rPr>
          <w:iCs/>
        </w:rPr>
        <w:t>3. Yapı yaklaşma mesafesi̇ 7 metrelik yoldan 5 metre, diğer cephelerden 10 metredir.</w:t>
      </w:r>
    </w:p>
    <w:p w:rsidR="0019306E" w:rsidRDefault="0019306E" w:rsidP="0019306E">
      <w:pPr>
        <w:tabs>
          <w:tab w:val="left" w:pos="9638"/>
        </w:tabs>
        <w:ind w:right="-1" w:firstLine="709"/>
        <w:jc w:val="both"/>
      </w:pPr>
      <w:r w:rsidRPr="001E73AA">
        <w:rPr>
          <w:iCs/>
        </w:rPr>
        <w:t xml:space="preserve">4. </w:t>
      </w:r>
      <w:proofErr w:type="spellStart"/>
      <w:r w:rsidRPr="001E73AA">
        <w:rPr>
          <w:iCs/>
        </w:rPr>
        <w:t>Jeoloji̇k</w:t>
      </w:r>
      <w:proofErr w:type="spellEnd"/>
      <w:r w:rsidRPr="001E73AA">
        <w:rPr>
          <w:iCs/>
        </w:rPr>
        <w:t>/</w:t>
      </w:r>
      <w:proofErr w:type="spellStart"/>
      <w:r w:rsidRPr="001E73AA">
        <w:rPr>
          <w:iCs/>
        </w:rPr>
        <w:t>Jeotekni̇k</w:t>
      </w:r>
      <w:proofErr w:type="spellEnd"/>
      <w:r w:rsidRPr="001E73AA">
        <w:rPr>
          <w:iCs/>
        </w:rPr>
        <w:t xml:space="preserve"> </w:t>
      </w:r>
      <w:proofErr w:type="spellStart"/>
      <w:r w:rsidRPr="001E73AA">
        <w:rPr>
          <w:iCs/>
        </w:rPr>
        <w:t>Etüd</w:t>
      </w:r>
      <w:proofErr w:type="spellEnd"/>
      <w:r w:rsidRPr="001E73AA">
        <w:rPr>
          <w:iCs/>
        </w:rPr>
        <w:t xml:space="preserve"> Raporu onaylanmadan imar uygulamasına geçilemez.</w:t>
      </w:r>
    </w:p>
    <w:p w:rsidR="0019306E" w:rsidRDefault="0019306E" w:rsidP="0019306E">
      <w:pPr>
        <w:tabs>
          <w:tab w:val="left" w:pos="9638"/>
        </w:tabs>
        <w:ind w:right="-1" w:firstLine="709"/>
        <w:jc w:val="both"/>
      </w:pPr>
      <w:r w:rsidRPr="001E73AA">
        <w:rPr>
          <w:iCs/>
        </w:rPr>
        <w:t>5. Deprem, yangın ve otopark yönetmeliğine uyulacaktır.</w:t>
      </w:r>
    </w:p>
    <w:p w:rsidR="0019306E" w:rsidRDefault="0019306E" w:rsidP="0019306E">
      <w:pPr>
        <w:tabs>
          <w:tab w:val="left" w:pos="9638"/>
        </w:tabs>
        <w:ind w:right="-1" w:firstLine="709"/>
        <w:jc w:val="both"/>
      </w:pPr>
      <w:r w:rsidRPr="001E73AA">
        <w:rPr>
          <w:iCs/>
        </w:rPr>
        <w:t>6. Plan notlarında belirtilmeyen hususlarda 3194 sayılı İmar Kanunu ve ilgili yönetmelik hükümleri̇ geçerlidir.</w:t>
      </w:r>
      <w:r w:rsidRPr="001E73AA">
        <w:t> Şeklinde plan notlarının oluşturulduğu</w:t>
      </w:r>
      <w:r>
        <w:t>,</w:t>
      </w:r>
    </w:p>
    <w:p w:rsidR="0019306E" w:rsidRDefault="0019306E" w:rsidP="0019306E">
      <w:pPr>
        <w:tabs>
          <w:tab w:val="left" w:pos="9638"/>
        </w:tabs>
        <w:ind w:right="-1" w:firstLine="709"/>
        <w:jc w:val="both"/>
      </w:pPr>
    </w:p>
    <w:p w:rsidR="0019306E" w:rsidRPr="00A35AF8" w:rsidRDefault="0019306E" w:rsidP="0019306E">
      <w:pPr>
        <w:jc w:val="center"/>
      </w:pPr>
      <w:bookmarkStart w:id="0" w:name="_GoBack"/>
      <w:bookmarkEnd w:id="0"/>
      <w:r w:rsidRPr="00A35AF8">
        <w:t>T.C.</w:t>
      </w:r>
    </w:p>
    <w:p w:rsidR="0019306E" w:rsidRPr="00A35AF8" w:rsidRDefault="0019306E" w:rsidP="0019306E">
      <w:pPr>
        <w:jc w:val="center"/>
      </w:pPr>
      <w:r w:rsidRPr="00A35AF8">
        <w:t>ANKARA BÜYÜKŞEHİR BELEDİYE MECLİSİ</w:t>
      </w:r>
    </w:p>
    <w:p w:rsidR="0019306E" w:rsidRDefault="0019306E" w:rsidP="0019306E">
      <w:pPr>
        <w:jc w:val="center"/>
      </w:pPr>
      <w:r w:rsidRPr="00A35AF8">
        <w:t>İmar ve Bayındırlık Komisyonu Raporu</w:t>
      </w:r>
      <w:r>
        <w:t xml:space="preserve"> </w:t>
      </w:r>
    </w:p>
    <w:p w:rsidR="0019306E" w:rsidRDefault="0019306E" w:rsidP="0019306E">
      <w:pPr>
        <w:jc w:val="center"/>
      </w:pPr>
    </w:p>
    <w:p w:rsidR="0019306E" w:rsidRDefault="0019306E" w:rsidP="0019306E">
      <w:pPr>
        <w:jc w:val="center"/>
      </w:pPr>
      <w:r w:rsidRPr="00A35AF8">
        <w:t>Rapor No:</w:t>
      </w:r>
      <w:r>
        <w:t xml:space="preserve"> 587</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19306E" w:rsidRDefault="0019306E" w:rsidP="0019306E">
      <w:pPr>
        <w:tabs>
          <w:tab w:val="left" w:pos="9638"/>
        </w:tabs>
        <w:ind w:right="-1"/>
        <w:jc w:val="center"/>
      </w:pPr>
      <w:r>
        <w:t>-3-</w:t>
      </w:r>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proofErr w:type="gramStart"/>
      <w:r w:rsidRPr="001E73AA">
        <w:rPr>
          <w:b/>
          <w:bCs/>
        </w:rPr>
        <w:t>Başkanlığımızca Yapılan Değerlendirmede;</w:t>
      </w:r>
      <w:r w:rsidRPr="001E73AA">
        <w:t> 5216 sayılı Kanunun </w:t>
      </w:r>
      <w:r w:rsidRPr="001E73AA">
        <w:rPr>
          <w:iCs/>
        </w:rPr>
        <w:t>"Büyükşehir Belediyelerinin Görev ve Sorumlulukları" </w:t>
      </w:r>
      <w:r w:rsidRPr="001E73AA">
        <w:t>başlıklı 7nci maddesinin (b) fıkrasında </w:t>
      </w:r>
      <w:r w:rsidRPr="001E73AA">
        <w:rPr>
          <w:iCs/>
        </w:rPr>
        <w:t>"Çevre düzeni plânına uygun olmak kaydıyla, büyükşehir belediye sınırları içinde 1/5.000 ile 1/25.000 arasındaki her ölçekte nazım imar plânını yapmak, yaptırmak ve onaylayarak uygulamak; büyükşehir içindeki belediyelerin nazım plâna uygun olarak hazırlayacakları uygulama imar plânlarını, bu plânlarda yapılacak değişiklikleri, parselasyon plânlarını ve imar ıslah plânlarını aynen veya değiştirerek onaylamak ve uygulanmasını denetlemek; nazım imar plânının yürürlüğe girdiği tarihten itibaren bir yıl içinde uygulama imar plânlarını ve parselasyon plânlarını yapmayan ilçe belediyelerinin uygulama imar plânlarını ve parselasyon plânlarını yapmak veya yaptırmak"</w:t>
      </w:r>
      <w:r w:rsidRPr="001E73AA">
        <w:t> denildiği, bu maddeye istinaden sunulan plan değişikliği teklifi dosyası içinde ilçe belediyesine yapılmış her hangi bir başvuruya ilişkin bilgi ve belgeye rastlanılmadığı, </w:t>
      </w:r>
      <w:proofErr w:type="gramEnd"/>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r w:rsidRPr="001E73AA">
        <w:t>Mekânsal Planlar Yapım Yönetmeliğinin </w:t>
      </w:r>
      <w:r w:rsidRPr="001E73AA">
        <w:rPr>
          <w:iCs/>
        </w:rPr>
        <w:t>"Planların Sunulması"</w:t>
      </w:r>
      <w:r w:rsidRPr="001E73AA">
        <w:t> başlıklı 31</w:t>
      </w:r>
      <w:r>
        <w:t>’</w:t>
      </w:r>
      <w:r w:rsidRPr="001E73AA">
        <w:t>inci maddesinin (4) no</w:t>
      </w:r>
      <w:r>
        <w:t>.</w:t>
      </w:r>
      <w:r w:rsidRPr="001E73AA">
        <w:t>lu fıkrasında </w:t>
      </w:r>
      <w:r w:rsidRPr="001E73AA">
        <w:rPr>
          <w:iCs/>
        </w:rPr>
        <w:t>"İmar planı teklifleri, planın kapsadığı alanın maliki veya maliklerinin yasal vekilleri tarafından sunulabilir. Planlanan alan için maliklerine ulaşılamayan, malikleri belli olmayan veya maliki bulunmayan yerlerin mevcudiyeti halinde, bunların ilgili idarece belgelendirilmesi ve planlanan alanın %20’sini aşmaması şartı aranır." </w:t>
      </w:r>
      <w:r w:rsidRPr="001E73AA">
        <w:t>denildiği, teklife konu taşınmazda bulunan 16 bağımsız bölümün 8 farklı malikinin bulunduğu ancak teklif dosyasında 4 malikten alınmış vekâlet  bulunduğu, </w:t>
      </w:r>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r w:rsidRPr="001E73AA">
        <w:t>Değişiklik teklifinin 7221 sayılı Kanun kapsamında değer artış payı işlemlerine konu olup olmaması ile ilgili herhangi bir g</w:t>
      </w:r>
      <w:r>
        <w:t>örüşün dosyasında bulunmadığı, </w:t>
      </w:r>
    </w:p>
    <w:p w:rsidR="0019306E" w:rsidRDefault="0019306E" w:rsidP="0019306E">
      <w:pPr>
        <w:tabs>
          <w:tab w:val="left" w:pos="9638"/>
        </w:tabs>
        <w:ind w:right="-1" w:firstLine="709"/>
        <w:jc w:val="both"/>
      </w:pPr>
    </w:p>
    <w:p w:rsidR="0019306E" w:rsidRDefault="0019306E" w:rsidP="0019306E">
      <w:pPr>
        <w:tabs>
          <w:tab w:val="left" w:pos="9638"/>
        </w:tabs>
        <w:ind w:right="-1" w:firstLine="709"/>
        <w:jc w:val="both"/>
      </w:pPr>
      <w:r w:rsidRPr="001E73AA">
        <w:t xml:space="preserve">Plan değişikliği teklifinin bu çerçevede Meclisimizce bir karara bağlanması gerektiği </w:t>
      </w:r>
      <w:r>
        <w:t>görüş ve sonucuna varıldığı,</w:t>
      </w:r>
    </w:p>
    <w:p w:rsidR="0019306E" w:rsidRDefault="0019306E" w:rsidP="0019306E">
      <w:pPr>
        <w:tabs>
          <w:tab w:val="left" w:pos="9638"/>
        </w:tabs>
        <w:ind w:right="-1" w:firstLine="709"/>
        <w:jc w:val="both"/>
      </w:pPr>
    </w:p>
    <w:p w:rsidR="0019306E" w:rsidRPr="001E73AA" w:rsidRDefault="0019306E" w:rsidP="0019306E">
      <w:pPr>
        <w:tabs>
          <w:tab w:val="left" w:pos="9638"/>
        </w:tabs>
        <w:ind w:right="-1" w:firstLine="709"/>
        <w:jc w:val="both"/>
      </w:pPr>
      <w:r>
        <w:t>Hususları tespit edilmiş olup, Yenimahalle İlçesi</w:t>
      </w:r>
      <w:r w:rsidRPr="001E73AA">
        <w:t xml:space="preserve"> Ata</w:t>
      </w:r>
      <w:r>
        <w:t xml:space="preserve"> Mahallesi 44766 ada 1 parseldeki </w:t>
      </w:r>
      <w:r w:rsidRPr="001E73AA">
        <w:t xml:space="preserve">taşınmaza </w:t>
      </w:r>
      <w:r>
        <w:t xml:space="preserve">yönelik </w:t>
      </w:r>
      <w:r w:rsidRPr="001E73AA">
        <w:rPr>
          <w:iCs/>
        </w:rPr>
        <w:t>1/1000 ölçekli uygulama imar planı değişikliği teklifi</w:t>
      </w:r>
      <w:r w:rsidRPr="001E73AA">
        <w:t>nin</w:t>
      </w:r>
      <w:r>
        <w:t xml:space="preserve"> öncelikle ilçe belediyesine müracaat edilmesi gerektiğinden “İlgilisine iadesi” komisyonumuzca oybirliği ile uygun görülmüştür.</w:t>
      </w:r>
    </w:p>
    <w:p w:rsidR="0019306E" w:rsidRPr="00A67E93" w:rsidRDefault="0019306E" w:rsidP="0019306E">
      <w:pPr>
        <w:tabs>
          <w:tab w:val="left" w:pos="0"/>
        </w:tabs>
        <w:ind w:right="-1" w:firstLine="709"/>
        <w:jc w:val="both"/>
      </w:pPr>
    </w:p>
    <w:p w:rsidR="0019306E" w:rsidRDefault="0019306E" w:rsidP="0019306E">
      <w:pPr>
        <w:ind w:right="-1" w:firstLine="709"/>
        <w:jc w:val="both"/>
      </w:pPr>
      <w:r w:rsidRPr="00D33C0D">
        <w:t>Raporumuz Büyükşehir Belediye Meclisinin onayına arz olunur.</w:t>
      </w:r>
    </w:p>
    <w:p w:rsidR="0019306E" w:rsidRDefault="0019306E" w:rsidP="0019306E">
      <w:pPr>
        <w:ind w:right="-1"/>
        <w:jc w:val="both"/>
      </w:pPr>
    </w:p>
    <w:p w:rsidR="0019306E" w:rsidRDefault="0019306E" w:rsidP="0019306E">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19306E" w:rsidTr="00D0582E">
        <w:trPr>
          <w:trHeight w:val="1134"/>
        </w:trPr>
        <w:tc>
          <w:tcPr>
            <w:tcW w:w="3313" w:type="dxa"/>
            <w:hideMark/>
          </w:tcPr>
          <w:p w:rsidR="0019306E" w:rsidRDefault="0019306E" w:rsidP="00D0582E">
            <w:pPr>
              <w:jc w:val="center"/>
            </w:pPr>
            <w:r>
              <w:t>Coşkun TORUN</w:t>
            </w:r>
          </w:p>
          <w:p w:rsidR="0019306E" w:rsidRDefault="0019306E" w:rsidP="00D0582E">
            <w:pPr>
              <w:pStyle w:val="ListeParagraf"/>
              <w:ind w:left="0"/>
              <w:jc w:val="center"/>
            </w:pPr>
            <w:r>
              <w:t>İmar ve Bayındırlık Komisyonu Başkanı</w:t>
            </w:r>
          </w:p>
        </w:tc>
        <w:tc>
          <w:tcPr>
            <w:tcW w:w="2901" w:type="dxa"/>
            <w:hideMark/>
          </w:tcPr>
          <w:p w:rsidR="0019306E" w:rsidRDefault="0019306E" w:rsidP="00D0582E">
            <w:pPr>
              <w:jc w:val="center"/>
            </w:pPr>
            <w:r>
              <w:t>Ozan YİĞİT</w:t>
            </w:r>
          </w:p>
          <w:p w:rsidR="0019306E" w:rsidRDefault="0019306E" w:rsidP="00D0582E">
            <w:pPr>
              <w:jc w:val="center"/>
            </w:pPr>
            <w:r>
              <w:t>Başkan V.</w:t>
            </w:r>
          </w:p>
        </w:tc>
        <w:tc>
          <w:tcPr>
            <w:tcW w:w="2989" w:type="dxa"/>
            <w:hideMark/>
          </w:tcPr>
          <w:p w:rsidR="0019306E" w:rsidRDefault="0019306E" w:rsidP="00D0582E">
            <w:pPr>
              <w:jc w:val="center"/>
            </w:pPr>
            <w:r>
              <w:t>Atila ÇELİK</w:t>
            </w:r>
          </w:p>
          <w:p w:rsidR="0019306E" w:rsidRDefault="0019306E" w:rsidP="00D0582E">
            <w:pPr>
              <w:jc w:val="center"/>
            </w:pPr>
            <w:r>
              <w:t>Üye</w:t>
            </w:r>
          </w:p>
        </w:tc>
      </w:tr>
      <w:tr w:rsidR="0019306E" w:rsidTr="00D0582E">
        <w:trPr>
          <w:trHeight w:val="1134"/>
        </w:trPr>
        <w:tc>
          <w:tcPr>
            <w:tcW w:w="3313" w:type="dxa"/>
            <w:vAlign w:val="center"/>
            <w:hideMark/>
          </w:tcPr>
          <w:p w:rsidR="0019306E" w:rsidRDefault="0019306E" w:rsidP="00D0582E">
            <w:pPr>
              <w:jc w:val="center"/>
            </w:pPr>
          </w:p>
          <w:p w:rsidR="0019306E" w:rsidRDefault="0019306E" w:rsidP="00D0582E">
            <w:pPr>
              <w:jc w:val="center"/>
            </w:pPr>
            <w:r>
              <w:t>Naki DEMİR</w:t>
            </w:r>
          </w:p>
          <w:p w:rsidR="0019306E" w:rsidRDefault="0019306E" w:rsidP="00D0582E">
            <w:pPr>
              <w:jc w:val="center"/>
            </w:pPr>
            <w:r>
              <w:t>Üye</w:t>
            </w:r>
          </w:p>
          <w:p w:rsidR="0019306E" w:rsidRDefault="0019306E" w:rsidP="00D0582E">
            <w:pPr>
              <w:jc w:val="center"/>
            </w:pPr>
          </w:p>
        </w:tc>
        <w:tc>
          <w:tcPr>
            <w:tcW w:w="2901" w:type="dxa"/>
            <w:vAlign w:val="center"/>
            <w:hideMark/>
          </w:tcPr>
          <w:p w:rsidR="0019306E" w:rsidRDefault="0019306E" w:rsidP="00D0582E">
            <w:pPr>
              <w:jc w:val="center"/>
            </w:pPr>
            <w:r>
              <w:t>Erdoğan DOĞAN</w:t>
            </w:r>
          </w:p>
          <w:p w:rsidR="0019306E" w:rsidRDefault="0019306E" w:rsidP="00D0582E">
            <w:pPr>
              <w:jc w:val="center"/>
            </w:pPr>
            <w:r>
              <w:t>Üye</w:t>
            </w:r>
          </w:p>
          <w:p w:rsidR="0019306E" w:rsidRDefault="0019306E" w:rsidP="00D0582E">
            <w:pPr>
              <w:jc w:val="center"/>
            </w:pPr>
          </w:p>
        </w:tc>
        <w:tc>
          <w:tcPr>
            <w:tcW w:w="2989" w:type="dxa"/>
            <w:vAlign w:val="center"/>
            <w:hideMark/>
          </w:tcPr>
          <w:p w:rsidR="0019306E" w:rsidRDefault="0019306E" w:rsidP="00D0582E">
            <w:pPr>
              <w:jc w:val="center"/>
            </w:pPr>
            <w:r>
              <w:t>Cemal TEKİN</w:t>
            </w:r>
          </w:p>
          <w:p w:rsidR="0019306E" w:rsidRDefault="0019306E" w:rsidP="00D0582E">
            <w:pPr>
              <w:jc w:val="center"/>
            </w:pPr>
            <w:r>
              <w:t>Üye</w:t>
            </w:r>
          </w:p>
          <w:p w:rsidR="0019306E" w:rsidRDefault="0019306E" w:rsidP="00D0582E">
            <w:pPr>
              <w:jc w:val="center"/>
            </w:pPr>
          </w:p>
        </w:tc>
      </w:tr>
      <w:tr w:rsidR="0019306E" w:rsidTr="00D0582E">
        <w:trPr>
          <w:trHeight w:val="1134"/>
        </w:trPr>
        <w:tc>
          <w:tcPr>
            <w:tcW w:w="3313" w:type="dxa"/>
            <w:vAlign w:val="bottom"/>
            <w:hideMark/>
          </w:tcPr>
          <w:p w:rsidR="0019306E" w:rsidRDefault="0019306E" w:rsidP="00D0582E">
            <w:pPr>
              <w:jc w:val="center"/>
            </w:pPr>
            <w:r>
              <w:t>Mehmet Emin AYAZ</w:t>
            </w:r>
          </w:p>
          <w:p w:rsidR="0019306E" w:rsidRDefault="0019306E" w:rsidP="00D0582E">
            <w:pPr>
              <w:jc w:val="center"/>
            </w:pPr>
            <w:r>
              <w:t>Üye</w:t>
            </w:r>
          </w:p>
        </w:tc>
        <w:tc>
          <w:tcPr>
            <w:tcW w:w="2901" w:type="dxa"/>
            <w:vAlign w:val="bottom"/>
            <w:hideMark/>
          </w:tcPr>
          <w:p w:rsidR="0019306E" w:rsidRDefault="0019306E" w:rsidP="00D0582E">
            <w:pPr>
              <w:jc w:val="center"/>
            </w:pPr>
            <w:r>
              <w:t>Fethi ÇAKMAK</w:t>
            </w:r>
          </w:p>
          <w:p w:rsidR="0019306E" w:rsidRDefault="0019306E" w:rsidP="00D0582E">
            <w:pPr>
              <w:jc w:val="center"/>
            </w:pPr>
            <w:r>
              <w:t>Üye</w:t>
            </w:r>
          </w:p>
        </w:tc>
        <w:tc>
          <w:tcPr>
            <w:tcW w:w="2989" w:type="dxa"/>
            <w:vAlign w:val="bottom"/>
            <w:hideMark/>
          </w:tcPr>
          <w:p w:rsidR="0019306E" w:rsidRDefault="0019306E" w:rsidP="00D0582E">
            <w:pPr>
              <w:jc w:val="center"/>
            </w:pPr>
            <w:r>
              <w:t>Murat YALÇIN</w:t>
            </w:r>
          </w:p>
          <w:p w:rsidR="0019306E" w:rsidRDefault="0019306E" w:rsidP="00D0582E">
            <w:pPr>
              <w:jc w:val="center"/>
            </w:pPr>
            <w:r>
              <w:t>Üye</w:t>
            </w:r>
          </w:p>
        </w:tc>
      </w:tr>
    </w:tbl>
    <w:p w:rsidR="0019306E" w:rsidRDefault="0019306E" w:rsidP="005D13A5">
      <w:pPr>
        <w:tabs>
          <w:tab w:val="left" w:pos="0"/>
        </w:tabs>
        <w:ind w:right="-1" w:firstLine="709"/>
        <w:jc w:val="both"/>
      </w:pPr>
    </w:p>
    <w:sectPr w:rsidR="0019306E"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1AE"/>
    <w:rsid w:val="00086D4A"/>
    <w:rsid w:val="000878B8"/>
    <w:rsid w:val="00090B6F"/>
    <w:rsid w:val="00092176"/>
    <w:rsid w:val="00092FDB"/>
    <w:rsid w:val="000952D4"/>
    <w:rsid w:val="00095CD4"/>
    <w:rsid w:val="00096452"/>
    <w:rsid w:val="00096A18"/>
    <w:rsid w:val="00096BF7"/>
    <w:rsid w:val="0009706A"/>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AF"/>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06E"/>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2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C21"/>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765"/>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47D8D"/>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3985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070B7-F1AC-4959-B995-E8A414CB8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2190</Words>
  <Characters>15401</Characters>
  <Application>Microsoft Office Word</Application>
  <DocSecurity>0</DocSecurity>
  <Lines>128</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2025-09-10T08:18:00Z</cp:lastPrinted>
  <dcterms:created xsi:type="dcterms:W3CDTF">2026-03-11T10:23:00Z</dcterms:created>
  <dcterms:modified xsi:type="dcterms:W3CDTF">2026-03-25T12:43:00Z</dcterms:modified>
</cp:coreProperties>
</file>