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761" w:rsidRDefault="00401E09" w:rsidP="002856BD">
      <w:pPr>
        <w:jc w:val="both"/>
      </w:pPr>
      <w:r>
        <w:t xml:space="preserve"> </w:t>
      </w:r>
      <w:r w:rsidR="0094450D">
        <w:tab/>
      </w:r>
      <w:r w:rsidR="003D7483">
        <w:t xml:space="preserve">  </w:t>
      </w:r>
      <w:r w:rsidR="00145688">
        <w:t xml:space="preserve">  </w:t>
      </w:r>
    </w:p>
    <w:p w:rsidR="002856BD" w:rsidRDefault="00DF4761" w:rsidP="002856BD">
      <w:pPr>
        <w:jc w:val="both"/>
      </w:pPr>
      <w:r>
        <w:tab/>
      </w:r>
      <w:r w:rsidR="00145688">
        <w:t xml:space="preserve">  </w:t>
      </w:r>
      <w:r w:rsidR="00926767">
        <w:t xml:space="preserve">  </w:t>
      </w:r>
      <w:r w:rsidR="00B13F60">
        <w:t xml:space="preserve">         </w:t>
      </w:r>
      <w:r w:rsidR="00C51E41">
        <w:t xml:space="preserve">    </w:t>
      </w:r>
      <w:r w:rsidR="002856BD">
        <w:t>T.C.</w:t>
      </w:r>
    </w:p>
    <w:p w:rsidR="002856BD" w:rsidRDefault="002856BD" w:rsidP="002856BD">
      <w:pPr>
        <w:jc w:val="both"/>
      </w:pPr>
      <w:r>
        <w:t>ANKARA BÜYÜKŞEHİR BELEDİYESİ</w:t>
      </w:r>
    </w:p>
    <w:p w:rsidR="00AA1EE2" w:rsidRDefault="002856BD" w:rsidP="00B75177">
      <w:pPr>
        <w:jc w:val="both"/>
      </w:pPr>
      <w:r>
        <w:t xml:space="preserve">                BELEDİYE MECLİSİ</w:t>
      </w:r>
    </w:p>
    <w:p w:rsidR="00DF4761" w:rsidRDefault="00DF4761" w:rsidP="002856BD">
      <w:pPr>
        <w:tabs>
          <w:tab w:val="left" w:pos="1935"/>
        </w:tabs>
        <w:jc w:val="both"/>
      </w:pPr>
    </w:p>
    <w:p w:rsidR="007002F4" w:rsidRDefault="007002F4" w:rsidP="002856BD">
      <w:pPr>
        <w:tabs>
          <w:tab w:val="left" w:pos="1935"/>
        </w:tabs>
        <w:jc w:val="both"/>
      </w:pPr>
    </w:p>
    <w:p w:rsidR="007002F4" w:rsidRDefault="002856BD" w:rsidP="002856BD">
      <w:pPr>
        <w:jc w:val="both"/>
      </w:pPr>
      <w:r>
        <w:t>Karar No:</w:t>
      </w:r>
      <w:r w:rsidR="004D7779">
        <w:t xml:space="preserve"> </w:t>
      </w:r>
      <w:r w:rsidR="00CD0401">
        <w:t>1</w:t>
      </w:r>
      <w:r w:rsidR="00281CD0">
        <w:t>3</w:t>
      </w:r>
      <w:r w:rsidR="002C3E80">
        <w:t>8</w:t>
      </w:r>
      <w:r>
        <w:tab/>
      </w:r>
      <w:r>
        <w:tab/>
      </w:r>
      <w:r>
        <w:tab/>
        <w:t xml:space="preserve"> </w:t>
      </w:r>
      <w:r>
        <w:tab/>
      </w:r>
      <w:r>
        <w:tab/>
        <w:t xml:space="preserve">     </w:t>
      </w:r>
      <w:r w:rsidR="00106A13">
        <w:tab/>
      </w:r>
      <w:r w:rsidR="00106A13">
        <w:tab/>
      </w:r>
      <w:r w:rsidR="00EB0EEC">
        <w:tab/>
      </w:r>
      <w:r w:rsidR="00F73CDF">
        <w:t xml:space="preserve">   </w:t>
      </w:r>
      <w:r w:rsidR="00DF4761">
        <w:tab/>
      </w:r>
      <w:r w:rsidR="00F73CDF">
        <w:t xml:space="preserve">              </w:t>
      </w:r>
      <w:r w:rsidR="00C51E41">
        <w:t>11</w:t>
      </w:r>
      <w:r w:rsidR="00F73CDF">
        <w:t>.0</w:t>
      </w:r>
      <w:r w:rsidR="00200B5E">
        <w:t>2</w:t>
      </w:r>
      <w:r w:rsidR="00F73CDF">
        <w:t>.2019</w:t>
      </w:r>
    </w:p>
    <w:p w:rsidR="00DF4761" w:rsidRDefault="002856BD" w:rsidP="0017596F">
      <w:pPr>
        <w:ind w:left="2844" w:right="543" w:firstLine="696"/>
      </w:pPr>
      <w:r>
        <w:t xml:space="preserve">   </w:t>
      </w:r>
    </w:p>
    <w:p w:rsidR="00DF4761" w:rsidRDefault="002856BD" w:rsidP="00B75177">
      <w:pPr>
        <w:ind w:left="2844" w:right="543" w:firstLine="696"/>
        <w:rPr>
          <w:color w:val="000000"/>
        </w:rPr>
      </w:pPr>
      <w:r>
        <w:t xml:space="preserve">     K A R A R</w:t>
      </w:r>
    </w:p>
    <w:p w:rsidR="005A134D" w:rsidRDefault="005A134D" w:rsidP="00061175">
      <w:pPr>
        <w:shd w:val="clear" w:color="auto" w:fill="FFFFFF"/>
        <w:autoSpaceDE w:val="0"/>
        <w:autoSpaceDN w:val="0"/>
        <w:adjustRightInd w:val="0"/>
        <w:jc w:val="both"/>
        <w:rPr>
          <w:color w:val="000000"/>
        </w:rPr>
      </w:pPr>
    </w:p>
    <w:p w:rsidR="007002F4" w:rsidRDefault="007002F4" w:rsidP="00061175">
      <w:pPr>
        <w:shd w:val="clear" w:color="auto" w:fill="FFFFFF"/>
        <w:autoSpaceDE w:val="0"/>
        <w:autoSpaceDN w:val="0"/>
        <w:adjustRightInd w:val="0"/>
        <w:jc w:val="both"/>
        <w:rPr>
          <w:color w:val="000000"/>
        </w:rPr>
      </w:pPr>
    </w:p>
    <w:p w:rsidR="00104052" w:rsidRPr="00CD0401" w:rsidRDefault="002C3E80" w:rsidP="00CD0401">
      <w:pPr>
        <w:shd w:val="clear" w:color="auto" w:fill="FFFFFF"/>
        <w:autoSpaceDE w:val="0"/>
        <w:autoSpaceDN w:val="0"/>
        <w:adjustRightInd w:val="0"/>
        <w:ind w:firstLine="706"/>
        <w:jc w:val="both"/>
        <w:rPr>
          <w:color w:val="000000"/>
        </w:rPr>
      </w:pPr>
      <w:r w:rsidRPr="009A05BA">
        <w:t>Mamak İlçesi Ekin Mahallesi 37116 ada 10 parselde 1/1000 ölçekli uygulama imar plan değişikliğine</w:t>
      </w:r>
      <w:r w:rsidR="00DF4761">
        <w:t xml:space="preserve"> ilişkin </w:t>
      </w:r>
      <w:r w:rsidR="00C51E41">
        <w:t xml:space="preserve">İmar ve Bayındırlık </w:t>
      </w:r>
      <w:r w:rsidR="00C51E41" w:rsidRPr="00C04909">
        <w:t>Komisyon</w:t>
      </w:r>
      <w:r>
        <w:t>unun 15.01.2019 gün ve 810</w:t>
      </w:r>
      <w:r w:rsidR="00C51E41">
        <w:t xml:space="preserve"> sayılı raporu</w:t>
      </w:r>
      <w:r w:rsidR="00DF4761">
        <w:t xml:space="preserve"> </w:t>
      </w:r>
      <w:r w:rsidR="00C66517" w:rsidRPr="00CD0401">
        <w:rPr>
          <w:color w:val="000000"/>
        </w:rPr>
        <w:t>Bü</w:t>
      </w:r>
      <w:r w:rsidR="005808BC" w:rsidRPr="00CD0401">
        <w:rPr>
          <w:color w:val="000000"/>
        </w:rPr>
        <w:t xml:space="preserve">yükşehir Belediye Meclisimizin </w:t>
      </w:r>
      <w:r w:rsidR="00C51E41">
        <w:rPr>
          <w:color w:val="000000"/>
        </w:rPr>
        <w:t>11</w:t>
      </w:r>
      <w:r w:rsidR="00C66517" w:rsidRPr="00CD0401">
        <w:rPr>
          <w:color w:val="000000"/>
        </w:rPr>
        <w:t>.</w:t>
      </w:r>
      <w:r w:rsidR="00F73CDF" w:rsidRPr="00CD0401">
        <w:rPr>
          <w:color w:val="000000"/>
        </w:rPr>
        <w:t>0</w:t>
      </w:r>
      <w:r w:rsidR="00200B5E" w:rsidRPr="00CD0401">
        <w:rPr>
          <w:color w:val="000000"/>
        </w:rPr>
        <w:t>2</w:t>
      </w:r>
      <w:r w:rsidR="00F73CDF" w:rsidRPr="00CD0401">
        <w:rPr>
          <w:color w:val="000000"/>
        </w:rPr>
        <w:t>.2019</w:t>
      </w:r>
      <w:r w:rsidR="00C66517" w:rsidRPr="00CD0401">
        <w:rPr>
          <w:color w:val="000000"/>
        </w:rPr>
        <w:t xml:space="preserve"> tarihli toplantısında okundu.</w:t>
      </w:r>
    </w:p>
    <w:p w:rsidR="00104052" w:rsidRPr="00CD0401" w:rsidRDefault="00E63812" w:rsidP="00E63812">
      <w:pPr>
        <w:shd w:val="clear" w:color="auto" w:fill="FFFFFF"/>
        <w:tabs>
          <w:tab w:val="left" w:pos="1214"/>
        </w:tabs>
        <w:autoSpaceDE w:val="0"/>
        <w:autoSpaceDN w:val="0"/>
        <w:adjustRightInd w:val="0"/>
        <w:jc w:val="both"/>
        <w:rPr>
          <w:color w:val="000000"/>
        </w:rPr>
      </w:pPr>
      <w:r w:rsidRPr="00CD0401">
        <w:rPr>
          <w:color w:val="000000"/>
        </w:rPr>
        <w:tab/>
      </w:r>
    </w:p>
    <w:p w:rsidR="002C3E80" w:rsidRDefault="005A134D" w:rsidP="002C3E80">
      <w:pPr>
        <w:shd w:val="clear" w:color="auto" w:fill="FFFFFF"/>
        <w:autoSpaceDE w:val="0"/>
        <w:autoSpaceDN w:val="0"/>
        <w:adjustRightInd w:val="0"/>
        <w:jc w:val="both"/>
        <w:rPr>
          <w:color w:val="000000"/>
        </w:rPr>
      </w:pPr>
      <w:r>
        <w:rPr>
          <w:color w:val="000000"/>
        </w:rPr>
        <w:tab/>
      </w:r>
      <w:proofErr w:type="gramStart"/>
      <w:r w:rsidR="00C51E41" w:rsidRPr="00215F2F">
        <w:t>Konu üzerinde yapılan görüşmelerden sonra;</w:t>
      </w:r>
      <w:r w:rsidR="00B75177" w:rsidRPr="00B75177">
        <w:rPr>
          <w:color w:val="000000"/>
        </w:rPr>
        <w:t xml:space="preserve"> </w:t>
      </w:r>
      <w:r w:rsidR="002C3E80">
        <w:rPr>
          <w:color w:val="000000"/>
        </w:rPr>
        <w:t>Mamak İlçesi, Ekin Mahallesi 37116 ada 10 sayılı parselde trafo yeri ayrılmasına ilişkin 1/1000 ölçekli uygulama imar planı (UİP) değişikliği önerisi, İlçe Belediye Meclisinin 02.07.2018 gün ve 380 sayılı kararıyla uygun görülerek, 5216 sayılı Yasanın ilgili maddeleri uyarınca onaylanmak üzere İmar ve Şehircilik Dairesi Başkanlığına sunulduğu,</w:t>
      </w:r>
      <w:proofErr w:type="gramEnd"/>
    </w:p>
    <w:p w:rsidR="002C3E80" w:rsidRDefault="002C3E80" w:rsidP="002C3E80">
      <w:pPr>
        <w:shd w:val="clear" w:color="auto" w:fill="FFFFFF"/>
        <w:autoSpaceDE w:val="0"/>
        <w:autoSpaceDN w:val="0"/>
        <w:adjustRightInd w:val="0"/>
        <w:jc w:val="both"/>
      </w:pPr>
    </w:p>
    <w:p w:rsidR="002C3E80" w:rsidRDefault="002C3E80" w:rsidP="002C3E80">
      <w:pPr>
        <w:shd w:val="clear" w:color="auto" w:fill="FFFFFF"/>
        <w:autoSpaceDE w:val="0"/>
        <w:autoSpaceDN w:val="0"/>
        <w:adjustRightInd w:val="0"/>
        <w:jc w:val="both"/>
      </w:pPr>
      <w:r>
        <w:rPr>
          <w:color w:val="000000"/>
        </w:rPr>
        <w:tab/>
        <w:t xml:space="preserve">-BEDAŞ' in 2018/1042 sayılı ve üçe Belediyesi Fen işleri Müdürlüğünün 2018/222887 sayılı yazılarıyla; yapımı tamamlanmış Ekin Aile Merkezinin elektrik ihtiyacının karşılanabilmesi için 37116 ada 10 parsel üzerinde emniyet mesafeleri </w:t>
      </w:r>
      <w:proofErr w:type="gramStart"/>
      <w:r>
        <w:rPr>
          <w:color w:val="000000"/>
        </w:rPr>
        <w:t>dahil</w:t>
      </w:r>
      <w:proofErr w:type="gramEnd"/>
      <w:r>
        <w:rPr>
          <w:color w:val="000000"/>
        </w:rPr>
        <w:t xml:space="preserve"> 4.00mx8.00m=32 m</w:t>
      </w:r>
      <w:r>
        <w:rPr>
          <w:color w:val="000000"/>
          <w:vertAlign w:val="superscript"/>
        </w:rPr>
        <w:t>2</w:t>
      </w:r>
      <w:r>
        <w:rPr>
          <w:color w:val="000000"/>
        </w:rPr>
        <w:t xml:space="preserve">' </w:t>
      </w:r>
      <w:proofErr w:type="spellStart"/>
      <w:r>
        <w:rPr>
          <w:color w:val="000000"/>
        </w:rPr>
        <w:t>lik</w:t>
      </w:r>
      <w:proofErr w:type="spellEnd"/>
      <w:r>
        <w:rPr>
          <w:color w:val="000000"/>
        </w:rPr>
        <w:t xml:space="preserve"> trafo yeri ayrılmasının talep edildiği,</w:t>
      </w:r>
    </w:p>
    <w:p w:rsidR="002C3E80" w:rsidRDefault="002C3E80" w:rsidP="002C3E80">
      <w:pPr>
        <w:shd w:val="clear" w:color="auto" w:fill="FFFFFF"/>
        <w:autoSpaceDE w:val="0"/>
        <w:autoSpaceDN w:val="0"/>
        <w:adjustRightInd w:val="0"/>
        <w:jc w:val="both"/>
        <w:rPr>
          <w:color w:val="000000"/>
        </w:rPr>
      </w:pPr>
    </w:p>
    <w:p w:rsidR="002C3E80" w:rsidRDefault="002C3E80" w:rsidP="002C3E80">
      <w:pPr>
        <w:shd w:val="clear" w:color="auto" w:fill="FFFFFF"/>
        <w:autoSpaceDE w:val="0"/>
        <w:autoSpaceDN w:val="0"/>
        <w:adjustRightInd w:val="0"/>
        <w:jc w:val="both"/>
      </w:pPr>
      <w:r>
        <w:rPr>
          <w:color w:val="000000"/>
        </w:rPr>
        <w:tab/>
        <w:t>-Plan değişikliğine konu, İlçe Belediyesi mülkiyetindeki, 1688 m</w:t>
      </w:r>
      <w:r>
        <w:rPr>
          <w:color w:val="000000"/>
          <w:vertAlign w:val="superscript"/>
        </w:rPr>
        <w:t>2</w:t>
      </w:r>
      <w:r>
        <w:rPr>
          <w:color w:val="000000"/>
        </w:rPr>
        <w:t xml:space="preserve"> senet yüzölçümlü parselin, mevcut imar planlarında E=1.00 </w:t>
      </w:r>
      <w:proofErr w:type="spellStart"/>
      <w:r>
        <w:rPr>
          <w:color w:val="000000"/>
        </w:rPr>
        <w:t>Hmax</w:t>
      </w:r>
      <w:proofErr w:type="spellEnd"/>
      <w:r>
        <w:rPr>
          <w:color w:val="000000"/>
        </w:rPr>
        <w:t xml:space="preserve">=Serbest yapılaşma koşullarında </w:t>
      </w:r>
      <w:proofErr w:type="spellStart"/>
      <w:r>
        <w:rPr>
          <w:color w:val="000000"/>
        </w:rPr>
        <w:t>sosyo</w:t>
      </w:r>
      <w:proofErr w:type="spellEnd"/>
      <w:r>
        <w:rPr>
          <w:color w:val="000000"/>
        </w:rPr>
        <w:t>-kültürel tesis alanı kullanımında bulunduğu,</w:t>
      </w:r>
    </w:p>
    <w:p w:rsidR="002C3E80" w:rsidRDefault="002C3E80" w:rsidP="002C3E80">
      <w:pPr>
        <w:shd w:val="clear" w:color="auto" w:fill="FFFFFF"/>
        <w:autoSpaceDE w:val="0"/>
        <w:autoSpaceDN w:val="0"/>
        <w:adjustRightInd w:val="0"/>
        <w:jc w:val="both"/>
        <w:rPr>
          <w:color w:val="000000"/>
        </w:rPr>
      </w:pPr>
    </w:p>
    <w:p w:rsidR="002C3E80" w:rsidRDefault="002C3E80" w:rsidP="002C3E80">
      <w:pPr>
        <w:shd w:val="clear" w:color="auto" w:fill="FFFFFF"/>
        <w:autoSpaceDE w:val="0"/>
        <w:autoSpaceDN w:val="0"/>
        <w:adjustRightInd w:val="0"/>
        <w:jc w:val="both"/>
      </w:pPr>
      <w:r>
        <w:rPr>
          <w:color w:val="000000"/>
        </w:rPr>
        <w:tab/>
        <w:t xml:space="preserve">-İlçe Belediyesi İmar ve Şehircilik Müdürlüğünce hazırlanan 1/1000 ölçekli UİP değişikliğiyle, 37116 ada 10 sayılı parsel, doğu yöndeki yapı yaklaşma sınırı ile parsel çizgisi arasında, emniyet mesafesi </w:t>
      </w:r>
      <w:proofErr w:type="gramStart"/>
      <w:r>
        <w:rPr>
          <w:color w:val="000000"/>
        </w:rPr>
        <w:t>dahil</w:t>
      </w:r>
      <w:proofErr w:type="gramEnd"/>
      <w:r>
        <w:rPr>
          <w:color w:val="000000"/>
        </w:rPr>
        <w:t xml:space="preserve"> 32 m</w:t>
      </w:r>
      <w:r>
        <w:rPr>
          <w:color w:val="000000"/>
          <w:vertAlign w:val="superscript"/>
        </w:rPr>
        <w:t>2</w:t>
      </w:r>
      <w:r>
        <w:rPr>
          <w:color w:val="000000"/>
        </w:rPr>
        <w:t xml:space="preserve">' </w:t>
      </w:r>
      <w:proofErr w:type="spellStart"/>
      <w:r>
        <w:rPr>
          <w:color w:val="000000"/>
        </w:rPr>
        <w:t>lik</w:t>
      </w:r>
      <w:proofErr w:type="spellEnd"/>
      <w:r>
        <w:rPr>
          <w:color w:val="000000"/>
        </w:rPr>
        <w:t xml:space="preserve"> bir adet trafo yeri ayrılarak, plan üzerinde;</w:t>
      </w:r>
    </w:p>
    <w:p w:rsidR="002C3E80" w:rsidRDefault="002C3E80" w:rsidP="002C3E80">
      <w:pPr>
        <w:shd w:val="clear" w:color="auto" w:fill="FFFFFF"/>
        <w:autoSpaceDE w:val="0"/>
        <w:autoSpaceDN w:val="0"/>
        <w:adjustRightInd w:val="0"/>
        <w:jc w:val="both"/>
        <w:rPr>
          <w:color w:val="000000"/>
        </w:rPr>
      </w:pPr>
    </w:p>
    <w:p w:rsidR="002C3E80" w:rsidRDefault="002C3E80" w:rsidP="002C3E80">
      <w:pPr>
        <w:shd w:val="clear" w:color="auto" w:fill="FFFFFF"/>
        <w:autoSpaceDE w:val="0"/>
        <w:autoSpaceDN w:val="0"/>
        <w:adjustRightInd w:val="0"/>
        <w:jc w:val="both"/>
        <w:rPr>
          <w:color w:val="000000"/>
        </w:rPr>
      </w:pPr>
      <w:r>
        <w:rPr>
          <w:color w:val="000000"/>
        </w:rPr>
        <w:tab/>
        <w:t xml:space="preserve">1-Trafo yerinin güvenliği Başkent Elektrik Dağıtım AŞ tarafından sağlanacaktır. </w:t>
      </w:r>
    </w:p>
    <w:p w:rsidR="002C3E80" w:rsidRDefault="002C3E80" w:rsidP="002C3E80">
      <w:pPr>
        <w:shd w:val="clear" w:color="auto" w:fill="FFFFFF"/>
        <w:autoSpaceDE w:val="0"/>
        <w:autoSpaceDN w:val="0"/>
        <w:adjustRightInd w:val="0"/>
        <w:jc w:val="both"/>
      </w:pPr>
      <w:r>
        <w:rPr>
          <w:color w:val="000000"/>
        </w:rPr>
        <w:tab/>
        <w:t>2-Trafo yerinin çevresi koruyucu tel çit ile çevrilecektir.</w:t>
      </w:r>
    </w:p>
    <w:p w:rsidR="002C3E80" w:rsidRDefault="002C3E80" w:rsidP="002C3E80">
      <w:pPr>
        <w:shd w:val="clear" w:color="auto" w:fill="FFFFFF"/>
        <w:autoSpaceDE w:val="0"/>
        <w:autoSpaceDN w:val="0"/>
        <w:adjustRightInd w:val="0"/>
        <w:jc w:val="both"/>
      </w:pPr>
      <w:r>
        <w:rPr>
          <w:color w:val="000000"/>
        </w:rPr>
        <w:tab/>
        <w:t xml:space="preserve">3-Fen İşleri Müdürlüğünden uygun görüş alınması ve toplam 5m' </w:t>
      </w:r>
      <w:proofErr w:type="spellStart"/>
      <w:r>
        <w:rPr>
          <w:color w:val="000000"/>
        </w:rPr>
        <w:t>yi</w:t>
      </w:r>
      <w:proofErr w:type="spellEnd"/>
      <w:r>
        <w:rPr>
          <w:color w:val="000000"/>
        </w:rPr>
        <w:t xml:space="preserve"> aşmamak kaydıyla, zorunlu hallerde aynı alan içerisinde trafo yerinde kaydırma yapılabilir.</w:t>
      </w:r>
    </w:p>
    <w:p w:rsidR="002C3E80" w:rsidRDefault="002C3E80" w:rsidP="002C3E80">
      <w:pPr>
        <w:shd w:val="clear" w:color="auto" w:fill="FFFFFF"/>
        <w:autoSpaceDE w:val="0"/>
        <w:autoSpaceDN w:val="0"/>
        <w:adjustRightInd w:val="0"/>
        <w:jc w:val="both"/>
      </w:pPr>
      <w:r>
        <w:rPr>
          <w:color w:val="000000"/>
        </w:rPr>
        <w:tab/>
        <w:t>4-Trafo yerinin kiralama bedeli Başkent Elektrik Dağıtım AŞ tarafından karşılanacaktır.</w:t>
      </w:r>
    </w:p>
    <w:p w:rsidR="002C3E80" w:rsidRDefault="002C3E80" w:rsidP="002C3E80">
      <w:pPr>
        <w:shd w:val="clear" w:color="auto" w:fill="FFFFFF"/>
        <w:autoSpaceDE w:val="0"/>
        <w:autoSpaceDN w:val="0"/>
        <w:adjustRightInd w:val="0"/>
        <w:jc w:val="both"/>
        <w:rPr>
          <w:color w:val="000000"/>
        </w:rPr>
      </w:pPr>
      <w:r>
        <w:rPr>
          <w:color w:val="000000"/>
        </w:rPr>
        <w:tab/>
      </w:r>
    </w:p>
    <w:p w:rsidR="002C3E80" w:rsidRDefault="002C3E80" w:rsidP="002C3E80">
      <w:pPr>
        <w:shd w:val="clear" w:color="auto" w:fill="FFFFFF"/>
        <w:autoSpaceDE w:val="0"/>
        <w:autoSpaceDN w:val="0"/>
        <w:adjustRightInd w:val="0"/>
        <w:jc w:val="both"/>
      </w:pPr>
      <w:r>
        <w:rPr>
          <w:color w:val="000000"/>
        </w:rPr>
        <w:tab/>
      </w:r>
      <w:proofErr w:type="gramStart"/>
      <w:r>
        <w:rPr>
          <w:color w:val="000000"/>
        </w:rPr>
        <w:t>şeklinde</w:t>
      </w:r>
      <w:proofErr w:type="gramEnd"/>
      <w:r>
        <w:rPr>
          <w:color w:val="000000"/>
        </w:rPr>
        <w:t xml:space="preserve"> 4 adet plan notu önerildiği,</w:t>
      </w:r>
    </w:p>
    <w:p w:rsidR="002C3E80" w:rsidRDefault="002C3E80" w:rsidP="002C3E80">
      <w:pPr>
        <w:shd w:val="clear" w:color="auto" w:fill="FFFFFF"/>
        <w:autoSpaceDE w:val="0"/>
        <w:autoSpaceDN w:val="0"/>
        <w:adjustRightInd w:val="0"/>
        <w:jc w:val="both"/>
      </w:pPr>
    </w:p>
    <w:p w:rsidR="0006220F" w:rsidRDefault="002C3E80" w:rsidP="002C3E80">
      <w:pPr>
        <w:shd w:val="clear" w:color="auto" w:fill="FFFFFF"/>
        <w:autoSpaceDE w:val="0"/>
        <w:autoSpaceDN w:val="0"/>
        <w:adjustRightInd w:val="0"/>
        <w:jc w:val="both"/>
        <w:rPr>
          <w:rStyle w:val="FontStyle22"/>
          <w:sz w:val="24"/>
          <w:szCs w:val="24"/>
        </w:rPr>
      </w:pPr>
      <w:r>
        <w:tab/>
        <w:t>Hususları tespit edilmiş olup, Ekin Mahallesi, 37116 ada 10 sayılı parselde trafo yeri ayrılmasına ilişkin 1/1000 ölçekli uygulama imar planı değişikliğinin “İlçesine iadesi” ne</w:t>
      </w:r>
      <w:r w:rsidR="00DF4761">
        <w:rPr>
          <w:color w:val="000000"/>
        </w:rPr>
        <w:t xml:space="preserve"> ilişkin </w:t>
      </w:r>
      <w:r w:rsidR="00E24466">
        <w:rPr>
          <w:color w:val="000000"/>
        </w:rPr>
        <w:t>İmar ve Bayındırlık Komisyonu raporu</w:t>
      </w:r>
      <w:r w:rsidR="00281CD0">
        <w:rPr>
          <w:color w:val="000000"/>
        </w:rPr>
        <w:t xml:space="preserve"> oylanarak oybirliği ile kabul edildi.</w:t>
      </w:r>
    </w:p>
    <w:p w:rsidR="00DF4761" w:rsidRDefault="00DF4761" w:rsidP="0006220F">
      <w:pPr>
        <w:pStyle w:val="Style25"/>
        <w:widowControl/>
        <w:spacing w:line="240" w:lineRule="auto"/>
        <w:rPr>
          <w:rStyle w:val="FontStyle22"/>
          <w:sz w:val="24"/>
          <w:szCs w:val="24"/>
        </w:rPr>
      </w:pPr>
    </w:p>
    <w:p w:rsidR="00F578C1" w:rsidRDefault="0006220F" w:rsidP="00F578C1">
      <w:pPr>
        <w:pStyle w:val="Style6"/>
        <w:widowControl/>
        <w:spacing w:line="274" w:lineRule="exact"/>
        <w:rPr>
          <w:rStyle w:val="FontStyle15"/>
          <w:b w:val="0"/>
          <w:sz w:val="24"/>
          <w:szCs w:val="24"/>
        </w:rPr>
      </w:pPr>
      <w:r>
        <w:rPr>
          <w:rStyle w:val="FontStyle15"/>
          <w:b w:val="0"/>
          <w:sz w:val="24"/>
          <w:szCs w:val="24"/>
        </w:rPr>
        <w:t xml:space="preserve"> </w:t>
      </w:r>
    </w:p>
    <w:p w:rsidR="007A142D" w:rsidRPr="00FB2448" w:rsidRDefault="007A142D" w:rsidP="007A142D">
      <w:pPr>
        <w:pStyle w:val="Style6"/>
        <w:widowControl/>
        <w:spacing w:line="274" w:lineRule="exact"/>
        <w:rPr>
          <w:rStyle w:val="FontStyle15"/>
          <w:b w:val="0"/>
          <w:sz w:val="24"/>
          <w:szCs w:val="24"/>
        </w:rPr>
      </w:pPr>
    </w:p>
    <w:p w:rsidR="007A142D" w:rsidRPr="00FB2448" w:rsidRDefault="007A142D" w:rsidP="007A142D">
      <w:pPr>
        <w:pStyle w:val="Style6"/>
        <w:widowControl/>
        <w:spacing w:line="274" w:lineRule="exact"/>
        <w:rPr>
          <w:rStyle w:val="FontStyle15"/>
          <w:b w:val="0"/>
          <w:sz w:val="24"/>
          <w:szCs w:val="24"/>
        </w:rPr>
      </w:pPr>
    </w:p>
    <w:tbl>
      <w:tblPr>
        <w:tblW w:w="0" w:type="auto"/>
        <w:tblLook w:val="04A0"/>
      </w:tblPr>
      <w:tblGrid>
        <w:gridCol w:w="3369"/>
        <w:gridCol w:w="3118"/>
        <w:gridCol w:w="2977"/>
      </w:tblGrid>
      <w:tr w:rsidR="007931F9" w:rsidRPr="00FB2448" w:rsidTr="00E23E25">
        <w:trPr>
          <w:trHeight w:val="305"/>
        </w:trPr>
        <w:tc>
          <w:tcPr>
            <w:tcW w:w="3369" w:type="dxa"/>
            <w:hideMark/>
          </w:tcPr>
          <w:p w:rsidR="007931F9" w:rsidRDefault="007931F9">
            <w:pPr>
              <w:autoSpaceDE w:val="0"/>
              <w:autoSpaceDN w:val="0"/>
              <w:adjustRightInd w:val="0"/>
            </w:pPr>
            <w:r>
              <w:t xml:space="preserve">   </w:t>
            </w:r>
            <w:r w:rsidR="00B75177">
              <w:t>Nail ÇİMEN</w:t>
            </w:r>
          </w:p>
          <w:p w:rsidR="007931F9" w:rsidRDefault="007931F9" w:rsidP="00B75177">
            <w:pPr>
              <w:autoSpaceDE w:val="0"/>
              <w:autoSpaceDN w:val="0"/>
              <w:adjustRightInd w:val="0"/>
            </w:pPr>
            <w:r>
              <w:t xml:space="preserve">   Meclis </w:t>
            </w:r>
            <w:r w:rsidR="00B75177">
              <w:t>2</w:t>
            </w:r>
            <w:r>
              <w:t>. Başkan V.</w:t>
            </w:r>
          </w:p>
        </w:tc>
        <w:tc>
          <w:tcPr>
            <w:tcW w:w="3118" w:type="dxa"/>
            <w:hideMark/>
          </w:tcPr>
          <w:p w:rsidR="007931F9" w:rsidRDefault="007931F9">
            <w:pPr>
              <w:autoSpaceDE w:val="0"/>
              <w:autoSpaceDN w:val="0"/>
              <w:adjustRightInd w:val="0"/>
            </w:pPr>
            <w:r>
              <w:t xml:space="preserve">        Hamdi KESGİN</w:t>
            </w:r>
          </w:p>
          <w:p w:rsidR="007931F9" w:rsidRDefault="007931F9">
            <w:pPr>
              <w:autoSpaceDE w:val="0"/>
              <w:autoSpaceDN w:val="0"/>
              <w:adjustRightInd w:val="0"/>
            </w:pPr>
            <w:r>
              <w:t xml:space="preserve">        Divan </w:t>
            </w:r>
            <w:proofErr w:type="gramStart"/>
            <w:r>
              <w:t>Katibi</w:t>
            </w:r>
            <w:proofErr w:type="gramEnd"/>
          </w:p>
        </w:tc>
        <w:tc>
          <w:tcPr>
            <w:tcW w:w="2977" w:type="dxa"/>
            <w:hideMark/>
          </w:tcPr>
          <w:p w:rsidR="007931F9" w:rsidRDefault="00B75177">
            <w:pPr>
              <w:autoSpaceDE w:val="0"/>
              <w:autoSpaceDN w:val="0"/>
              <w:adjustRightInd w:val="0"/>
              <w:ind w:left="1168" w:hanging="1451"/>
              <w:jc w:val="center"/>
            </w:pPr>
            <w:r>
              <w:t>Ahmet ÖZTÜRK</w:t>
            </w:r>
          </w:p>
          <w:p w:rsidR="007931F9" w:rsidRDefault="00B75177">
            <w:pPr>
              <w:autoSpaceDE w:val="0"/>
              <w:autoSpaceDN w:val="0"/>
              <w:adjustRightInd w:val="0"/>
              <w:ind w:left="1168" w:hanging="1451"/>
            </w:pPr>
            <w:r>
              <w:t xml:space="preserve">           </w:t>
            </w:r>
            <w:r w:rsidR="007931F9">
              <w:t xml:space="preserve">Divan </w:t>
            </w:r>
            <w:proofErr w:type="gramStart"/>
            <w:r w:rsidR="007931F9">
              <w:t>Katibi</w:t>
            </w:r>
            <w:proofErr w:type="gramEnd"/>
          </w:p>
        </w:tc>
      </w:tr>
    </w:tbl>
    <w:p w:rsidR="007A142D" w:rsidRPr="00FB2448" w:rsidRDefault="007A142D" w:rsidP="007A142D">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p w:rsidR="00F578C1" w:rsidRDefault="00F578C1" w:rsidP="00F578C1">
      <w:pPr>
        <w:pStyle w:val="Style6"/>
        <w:widowControl/>
        <w:spacing w:line="274" w:lineRule="exact"/>
        <w:rPr>
          <w:rStyle w:val="FontStyle15"/>
          <w:b w:val="0"/>
          <w:sz w:val="24"/>
          <w:szCs w:val="24"/>
        </w:rPr>
      </w:pPr>
    </w:p>
    <w:sectPr w:rsidR="00F578C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E41" w:rsidRDefault="00C51E41" w:rsidP="007A5AB5">
      <w:r>
        <w:separator/>
      </w:r>
    </w:p>
  </w:endnote>
  <w:endnote w:type="continuationSeparator" w:id="0">
    <w:p w:rsidR="00C51E41" w:rsidRDefault="00C51E41"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E41" w:rsidRDefault="00C51E41" w:rsidP="007A5AB5">
      <w:r>
        <w:separator/>
      </w:r>
    </w:p>
  </w:footnote>
  <w:footnote w:type="continuationSeparator" w:id="0">
    <w:p w:rsidR="00C51E41" w:rsidRDefault="00C51E41"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9">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4">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5">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5"/>
  </w:num>
  <w:num w:numId="2">
    <w:abstractNumId w:val="14"/>
  </w:num>
  <w:num w:numId="3">
    <w:abstractNumId w:val="13"/>
  </w:num>
  <w:num w:numId="4">
    <w:abstractNumId w:val="1"/>
  </w:num>
  <w:num w:numId="5">
    <w:abstractNumId w:val="3"/>
  </w:num>
  <w:num w:numId="6">
    <w:abstractNumId w:val="7"/>
  </w:num>
  <w:num w:numId="7">
    <w:abstractNumId w:val="4"/>
  </w:num>
  <w:num w:numId="8">
    <w:abstractNumId w:val="2"/>
  </w:num>
  <w:num w:numId="9">
    <w:abstractNumId w:val="11"/>
  </w:num>
  <w:num w:numId="10">
    <w:abstractNumId w:val="6"/>
  </w:num>
  <w:num w:numId="11">
    <w:abstractNumId w:val="8"/>
  </w:num>
  <w:num w:numId="12">
    <w:abstractNumId w:val="9"/>
  </w:num>
  <w:num w:numId="13">
    <w:abstractNumId w:val="5"/>
  </w:num>
  <w:num w:numId="14">
    <w:abstractNumId w:val="10"/>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E"/>
    <w:rsid w:val="00021648"/>
    <w:rsid w:val="000218B6"/>
    <w:rsid w:val="00021D9C"/>
    <w:rsid w:val="000223E7"/>
    <w:rsid w:val="00024583"/>
    <w:rsid w:val="0002647B"/>
    <w:rsid w:val="00027D2F"/>
    <w:rsid w:val="00032D28"/>
    <w:rsid w:val="00034D87"/>
    <w:rsid w:val="00034F3B"/>
    <w:rsid w:val="0003541F"/>
    <w:rsid w:val="0003652C"/>
    <w:rsid w:val="000439AF"/>
    <w:rsid w:val="00043A38"/>
    <w:rsid w:val="00044E52"/>
    <w:rsid w:val="000454F2"/>
    <w:rsid w:val="00045BE0"/>
    <w:rsid w:val="00045DAB"/>
    <w:rsid w:val="000465D8"/>
    <w:rsid w:val="0005031B"/>
    <w:rsid w:val="00051248"/>
    <w:rsid w:val="0005151B"/>
    <w:rsid w:val="0005166C"/>
    <w:rsid w:val="000519E9"/>
    <w:rsid w:val="00051A4B"/>
    <w:rsid w:val="00051A7F"/>
    <w:rsid w:val="00051C99"/>
    <w:rsid w:val="00052B32"/>
    <w:rsid w:val="00053735"/>
    <w:rsid w:val="000542CD"/>
    <w:rsid w:val="00054545"/>
    <w:rsid w:val="000546FB"/>
    <w:rsid w:val="000549DF"/>
    <w:rsid w:val="00055A76"/>
    <w:rsid w:val="00061175"/>
    <w:rsid w:val="0006220F"/>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755"/>
    <w:rsid w:val="000F6BC8"/>
    <w:rsid w:val="000F7E3C"/>
    <w:rsid w:val="0010020A"/>
    <w:rsid w:val="00101B48"/>
    <w:rsid w:val="00102020"/>
    <w:rsid w:val="00102574"/>
    <w:rsid w:val="00103E33"/>
    <w:rsid w:val="00104052"/>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497"/>
    <w:rsid w:val="00143A5A"/>
    <w:rsid w:val="00143F01"/>
    <w:rsid w:val="0014473E"/>
    <w:rsid w:val="0014480A"/>
    <w:rsid w:val="00144F84"/>
    <w:rsid w:val="00145410"/>
    <w:rsid w:val="00145688"/>
    <w:rsid w:val="00146EAD"/>
    <w:rsid w:val="001500EE"/>
    <w:rsid w:val="00152AF2"/>
    <w:rsid w:val="001533EA"/>
    <w:rsid w:val="00154232"/>
    <w:rsid w:val="00155FA6"/>
    <w:rsid w:val="0015608C"/>
    <w:rsid w:val="00156375"/>
    <w:rsid w:val="00157DD8"/>
    <w:rsid w:val="00160C79"/>
    <w:rsid w:val="00161E66"/>
    <w:rsid w:val="00162339"/>
    <w:rsid w:val="00164A1D"/>
    <w:rsid w:val="00165DC6"/>
    <w:rsid w:val="0016614F"/>
    <w:rsid w:val="001700EF"/>
    <w:rsid w:val="00171626"/>
    <w:rsid w:val="001724F5"/>
    <w:rsid w:val="0017254C"/>
    <w:rsid w:val="00172690"/>
    <w:rsid w:val="00173416"/>
    <w:rsid w:val="00173728"/>
    <w:rsid w:val="0017484E"/>
    <w:rsid w:val="00175340"/>
    <w:rsid w:val="0017596F"/>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0C2"/>
    <w:rsid w:val="001A2CE5"/>
    <w:rsid w:val="001A3C98"/>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6878"/>
    <w:rsid w:val="001C7425"/>
    <w:rsid w:val="001D087E"/>
    <w:rsid w:val="001D0F4C"/>
    <w:rsid w:val="001D16CD"/>
    <w:rsid w:val="001D2231"/>
    <w:rsid w:val="001D3B92"/>
    <w:rsid w:val="001D4143"/>
    <w:rsid w:val="001D4AF2"/>
    <w:rsid w:val="001D5B2C"/>
    <w:rsid w:val="001D5BF7"/>
    <w:rsid w:val="001D5EE6"/>
    <w:rsid w:val="001E07A7"/>
    <w:rsid w:val="001E0FBA"/>
    <w:rsid w:val="001E17E0"/>
    <w:rsid w:val="001E1C07"/>
    <w:rsid w:val="001E1DCA"/>
    <w:rsid w:val="001E1FC2"/>
    <w:rsid w:val="001E23CC"/>
    <w:rsid w:val="001E29A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0B5E"/>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5CD1"/>
    <w:rsid w:val="002266A0"/>
    <w:rsid w:val="002307DD"/>
    <w:rsid w:val="002321FD"/>
    <w:rsid w:val="00232584"/>
    <w:rsid w:val="002327F2"/>
    <w:rsid w:val="00232E32"/>
    <w:rsid w:val="002355F5"/>
    <w:rsid w:val="002372E0"/>
    <w:rsid w:val="002376DB"/>
    <w:rsid w:val="00237B50"/>
    <w:rsid w:val="0024078A"/>
    <w:rsid w:val="00241533"/>
    <w:rsid w:val="0024330E"/>
    <w:rsid w:val="002433E3"/>
    <w:rsid w:val="00244932"/>
    <w:rsid w:val="0025250E"/>
    <w:rsid w:val="00253602"/>
    <w:rsid w:val="00253B62"/>
    <w:rsid w:val="00253B72"/>
    <w:rsid w:val="002540AA"/>
    <w:rsid w:val="00254EC3"/>
    <w:rsid w:val="00254F5F"/>
    <w:rsid w:val="00257E69"/>
    <w:rsid w:val="0026098B"/>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CD0"/>
    <w:rsid w:val="00281EA9"/>
    <w:rsid w:val="002836EE"/>
    <w:rsid w:val="00283757"/>
    <w:rsid w:val="0028381F"/>
    <w:rsid w:val="00284866"/>
    <w:rsid w:val="00284A9E"/>
    <w:rsid w:val="002856BD"/>
    <w:rsid w:val="002859A4"/>
    <w:rsid w:val="002860B9"/>
    <w:rsid w:val="00286532"/>
    <w:rsid w:val="00291727"/>
    <w:rsid w:val="00291BD1"/>
    <w:rsid w:val="00291EE4"/>
    <w:rsid w:val="00292877"/>
    <w:rsid w:val="002940A7"/>
    <w:rsid w:val="00294458"/>
    <w:rsid w:val="00295177"/>
    <w:rsid w:val="0029520F"/>
    <w:rsid w:val="00296976"/>
    <w:rsid w:val="002A0AF6"/>
    <w:rsid w:val="002A1045"/>
    <w:rsid w:val="002A305B"/>
    <w:rsid w:val="002A3917"/>
    <w:rsid w:val="002A5072"/>
    <w:rsid w:val="002A54BC"/>
    <w:rsid w:val="002A77F6"/>
    <w:rsid w:val="002B001E"/>
    <w:rsid w:val="002B112C"/>
    <w:rsid w:val="002B15DD"/>
    <w:rsid w:val="002B3B05"/>
    <w:rsid w:val="002B3E41"/>
    <w:rsid w:val="002B42EB"/>
    <w:rsid w:val="002B4A66"/>
    <w:rsid w:val="002B5768"/>
    <w:rsid w:val="002B6364"/>
    <w:rsid w:val="002C0EE0"/>
    <w:rsid w:val="002C1235"/>
    <w:rsid w:val="002C2B46"/>
    <w:rsid w:val="002C3E80"/>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2BB"/>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0AA"/>
    <w:rsid w:val="00313F56"/>
    <w:rsid w:val="00315114"/>
    <w:rsid w:val="00315879"/>
    <w:rsid w:val="00315D55"/>
    <w:rsid w:val="00315FC9"/>
    <w:rsid w:val="003169FE"/>
    <w:rsid w:val="00317811"/>
    <w:rsid w:val="003179AE"/>
    <w:rsid w:val="00317F9F"/>
    <w:rsid w:val="0032011E"/>
    <w:rsid w:val="00320EC7"/>
    <w:rsid w:val="003211F6"/>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2137"/>
    <w:rsid w:val="003531F7"/>
    <w:rsid w:val="00353BE3"/>
    <w:rsid w:val="003547B2"/>
    <w:rsid w:val="00354C81"/>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807BA"/>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21A2"/>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0E8B"/>
    <w:rsid w:val="003D20AC"/>
    <w:rsid w:val="003D2FE5"/>
    <w:rsid w:val="003D3ABE"/>
    <w:rsid w:val="003D5D20"/>
    <w:rsid w:val="003D5FE2"/>
    <w:rsid w:val="003D7483"/>
    <w:rsid w:val="003E0286"/>
    <w:rsid w:val="003E05E7"/>
    <w:rsid w:val="003E06B0"/>
    <w:rsid w:val="003E0F48"/>
    <w:rsid w:val="003E28D6"/>
    <w:rsid w:val="003E3018"/>
    <w:rsid w:val="003E44D4"/>
    <w:rsid w:val="003E4B67"/>
    <w:rsid w:val="003E52E1"/>
    <w:rsid w:val="003E6F7E"/>
    <w:rsid w:val="003E6FC4"/>
    <w:rsid w:val="003E78DF"/>
    <w:rsid w:val="003E7D57"/>
    <w:rsid w:val="003E7EC6"/>
    <w:rsid w:val="003F018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21B"/>
    <w:rsid w:val="00470AAE"/>
    <w:rsid w:val="00471266"/>
    <w:rsid w:val="004717C9"/>
    <w:rsid w:val="00473176"/>
    <w:rsid w:val="00473C0D"/>
    <w:rsid w:val="00477BF5"/>
    <w:rsid w:val="004808C3"/>
    <w:rsid w:val="00480E06"/>
    <w:rsid w:val="00481642"/>
    <w:rsid w:val="00481780"/>
    <w:rsid w:val="00482DED"/>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779"/>
    <w:rsid w:val="004E02BD"/>
    <w:rsid w:val="004E0444"/>
    <w:rsid w:val="004E119C"/>
    <w:rsid w:val="004E1B06"/>
    <w:rsid w:val="004E1E54"/>
    <w:rsid w:val="004E23A8"/>
    <w:rsid w:val="004E4822"/>
    <w:rsid w:val="004E74F3"/>
    <w:rsid w:val="004F005C"/>
    <w:rsid w:val="004F01DC"/>
    <w:rsid w:val="004F0562"/>
    <w:rsid w:val="004F0843"/>
    <w:rsid w:val="004F0B08"/>
    <w:rsid w:val="004F0D4E"/>
    <w:rsid w:val="004F0EFD"/>
    <w:rsid w:val="004F1C34"/>
    <w:rsid w:val="004F21DD"/>
    <w:rsid w:val="004F30F6"/>
    <w:rsid w:val="004F35FA"/>
    <w:rsid w:val="004F49AC"/>
    <w:rsid w:val="004F4B11"/>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17956"/>
    <w:rsid w:val="0052067D"/>
    <w:rsid w:val="005213CA"/>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8AC"/>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08BC"/>
    <w:rsid w:val="0058180A"/>
    <w:rsid w:val="00581A38"/>
    <w:rsid w:val="00582F46"/>
    <w:rsid w:val="00585C37"/>
    <w:rsid w:val="00587A40"/>
    <w:rsid w:val="00587DD5"/>
    <w:rsid w:val="00590DDC"/>
    <w:rsid w:val="0059117C"/>
    <w:rsid w:val="00591399"/>
    <w:rsid w:val="005917A3"/>
    <w:rsid w:val="00591A5E"/>
    <w:rsid w:val="00593052"/>
    <w:rsid w:val="00593195"/>
    <w:rsid w:val="00593618"/>
    <w:rsid w:val="005938BF"/>
    <w:rsid w:val="00593B45"/>
    <w:rsid w:val="00593F34"/>
    <w:rsid w:val="005940CA"/>
    <w:rsid w:val="0059569E"/>
    <w:rsid w:val="00596034"/>
    <w:rsid w:val="005962B5"/>
    <w:rsid w:val="00596347"/>
    <w:rsid w:val="005973A4"/>
    <w:rsid w:val="00597906"/>
    <w:rsid w:val="00597F39"/>
    <w:rsid w:val="005A02E0"/>
    <w:rsid w:val="005A0B9F"/>
    <w:rsid w:val="005A134D"/>
    <w:rsid w:val="005A187C"/>
    <w:rsid w:val="005A2EB3"/>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A0A"/>
    <w:rsid w:val="00630759"/>
    <w:rsid w:val="006309F3"/>
    <w:rsid w:val="00630DBC"/>
    <w:rsid w:val="00631FAA"/>
    <w:rsid w:val="0063344F"/>
    <w:rsid w:val="00633657"/>
    <w:rsid w:val="00633CAA"/>
    <w:rsid w:val="0063456D"/>
    <w:rsid w:val="006350AC"/>
    <w:rsid w:val="006409DE"/>
    <w:rsid w:val="00641904"/>
    <w:rsid w:val="00641EE1"/>
    <w:rsid w:val="00643102"/>
    <w:rsid w:val="00643135"/>
    <w:rsid w:val="006434D1"/>
    <w:rsid w:val="006436FC"/>
    <w:rsid w:val="00643FDE"/>
    <w:rsid w:val="00644093"/>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50FE"/>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02F4"/>
    <w:rsid w:val="0070103F"/>
    <w:rsid w:val="007013CA"/>
    <w:rsid w:val="007031C5"/>
    <w:rsid w:val="0070360D"/>
    <w:rsid w:val="007043E1"/>
    <w:rsid w:val="0070533A"/>
    <w:rsid w:val="00706474"/>
    <w:rsid w:val="0070664A"/>
    <w:rsid w:val="007074C1"/>
    <w:rsid w:val="00707CCE"/>
    <w:rsid w:val="00707F24"/>
    <w:rsid w:val="0071070A"/>
    <w:rsid w:val="00710A21"/>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40E7"/>
    <w:rsid w:val="007352B2"/>
    <w:rsid w:val="007353B9"/>
    <w:rsid w:val="0073626E"/>
    <w:rsid w:val="007410A9"/>
    <w:rsid w:val="00741736"/>
    <w:rsid w:val="007418FB"/>
    <w:rsid w:val="0074214E"/>
    <w:rsid w:val="00742EC3"/>
    <w:rsid w:val="00743A67"/>
    <w:rsid w:val="0074462C"/>
    <w:rsid w:val="007456FB"/>
    <w:rsid w:val="0075101D"/>
    <w:rsid w:val="00755BD9"/>
    <w:rsid w:val="00757E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4493"/>
    <w:rsid w:val="007750AC"/>
    <w:rsid w:val="00776A72"/>
    <w:rsid w:val="00776C43"/>
    <w:rsid w:val="00776D63"/>
    <w:rsid w:val="00780896"/>
    <w:rsid w:val="00780D50"/>
    <w:rsid w:val="007813D1"/>
    <w:rsid w:val="00783A94"/>
    <w:rsid w:val="00783E4B"/>
    <w:rsid w:val="007861F5"/>
    <w:rsid w:val="0078687F"/>
    <w:rsid w:val="007869CE"/>
    <w:rsid w:val="00787729"/>
    <w:rsid w:val="00787DE2"/>
    <w:rsid w:val="00790EED"/>
    <w:rsid w:val="00791058"/>
    <w:rsid w:val="007915B4"/>
    <w:rsid w:val="00791A9C"/>
    <w:rsid w:val="007931F9"/>
    <w:rsid w:val="00793261"/>
    <w:rsid w:val="0079346D"/>
    <w:rsid w:val="007948FE"/>
    <w:rsid w:val="00794DBD"/>
    <w:rsid w:val="00794EB2"/>
    <w:rsid w:val="00795686"/>
    <w:rsid w:val="007957C4"/>
    <w:rsid w:val="00795E1A"/>
    <w:rsid w:val="007A142D"/>
    <w:rsid w:val="007A156A"/>
    <w:rsid w:val="007A1584"/>
    <w:rsid w:val="007A29B8"/>
    <w:rsid w:val="007A348C"/>
    <w:rsid w:val="007A368C"/>
    <w:rsid w:val="007A57ED"/>
    <w:rsid w:val="007A5AB5"/>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4B"/>
    <w:rsid w:val="007C54A2"/>
    <w:rsid w:val="007C5F6F"/>
    <w:rsid w:val="007C7856"/>
    <w:rsid w:val="007C7BF9"/>
    <w:rsid w:val="007D0C0B"/>
    <w:rsid w:val="007D39BD"/>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3CD"/>
    <w:rsid w:val="0081788B"/>
    <w:rsid w:val="00817A6D"/>
    <w:rsid w:val="00822217"/>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5265"/>
    <w:rsid w:val="00837942"/>
    <w:rsid w:val="00837ED5"/>
    <w:rsid w:val="00840EA2"/>
    <w:rsid w:val="00840ED0"/>
    <w:rsid w:val="00840F3D"/>
    <w:rsid w:val="00841A7B"/>
    <w:rsid w:val="00842C2A"/>
    <w:rsid w:val="00843E79"/>
    <w:rsid w:val="00845AED"/>
    <w:rsid w:val="00846E4E"/>
    <w:rsid w:val="00851113"/>
    <w:rsid w:val="00851FE8"/>
    <w:rsid w:val="00854339"/>
    <w:rsid w:val="00854746"/>
    <w:rsid w:val="0085632C"/>
    <w:rsid w:val="008575C2"/>
    <w:rsid w:val="00857FB1"/>
    <w:rsid w:val="00860C9C"/>
    <w:rsid w:val="008621E9"/>
    <w:rsid w:val="00863EDD"/>
    <w:rsid w:val="00866701"/>
    <w:rsid w:val="008673CA"/>
    <w:rsid w:val="008675D8"/>
    <w:rsid w:val="0087013B"/>
    <w:rsid w:val="008702F8"/>
    <w:rsid w:val="00870E6E"/>
    <w:rsid w:val="00871E9F"/>
    <w:rsid w:val="0087222B"/>
    <w:rsid w:val="00872DD2"/>
    <w:rsid w:val="008731D4"/>
    <w:rsid w:val="0087349A"/>
    <w:rsid w:val="00873914"/>
    <w:rsid w:val="00874A2D"/>
    <w:rsid w:val="008757B2"/>
    <w:rsid w:val="00876E57"/>
    <w:rsid w:val="0088159D"/>
    <w:rsid w:val="00885151"/>
    <w:rsid w:val="00885A6E"/>
    <w:rsid w:val="00885B04"/>
    <w:rsid w:val="0088626B"/>
    <w:rsid w:val="00887B1B"/>
    <w:rsid w:val="00887FF5"/>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1F5A"/>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4EAF"/>
    <w:rsid w:val="00906C89"/>
    <w:rsid w:val="00907B9C"/>
    <w:rsid w:val="00910FC0"/>
    <w:rsid w:val="00911B95"/>
    <w:rsid w:val="0091268B"/>
    <w:rsid w:val="00913950"/>
    <w:rsid w:val="009141F0"/>
    <w:rsid w:val="009147F8"/>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767"/>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1B9"/>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BC9"/>
    <w:rsid w:val="00A07E03"/>
    <w:rsid w:val="00A124F4"/>
    <w:rsid w:val="00A12A62"/>
    <w:rsid w:val="00A133CE"/>
    <w:rsid w:val="00A1435C"/>
    <w:rsid w:val="00A147AA"/>
    <w:rsid w:val="00A1561C"/>
    <w:rsid w:val="00A157A9"/>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43C"/>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C54"/>
    <w:rsid w:val="00A67FB4"/>
    <w:rsid w:val="00A703E3"/>
    <w:rsid w:val="00A7159B"/>
    <w:rsid w:val="00A71E8F"/>
    <w:rsid w:val="00A72276"/>
    <w:rsid w:val="00A72341"/>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1EE2"/>
    <w:rsid w:val="00AA3D87"/>
    <w:rsid w:val="00AA47C5"/>
    <w:rsid w:val="00AA4ECE"/>
    <w:rsid w:val="00AA4EE4"/>
    <w:rsid w:val="00AA63C4"/>
    <w:rsid w:val="00AA6F00"/>
    <w:rsid w:val="00AA705B"/>
    <w:rsid w:val="00AA7828"/>
    <w:rsid w:val="00AB0108"/>
    <w:rsid w:val="00AB0BDE"/>
    <w:rsid w:val="00AB3200"/>
    <w:rsid w:val="00AB38A2"/>
    <w:rsid w:val="00AB47E2"/>
    <w:rsid w:val="00AB6EC0"/>
    <w:rsid w:val="00AC1F7C"/>
    <w:rsid w:val="00AC2682"/>
    <w:rsid w:val="00AC403F"/>
    <w:rsid w:val="00AC42C5"/>
    <w:rsid w:val="00AC4B66"/>
    <w:rsid w:val="00AC57BE"/>
    <w:rsid w:val="00AC7397"/>
    <w:rsid w:val="00AC7833"/>
    <w:rsid w:val="00AC7DED"/>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229"/>
    <w:rsid w:val="00B11420"/>
    <w:rsid w:val="00B11697"/>
    <w:rsid w:val="00B120E6"/>
    <w:rsid w:val="00B12B70"/>
    <w:rsid w:val="00B13F60"/>
    <w:rsid w:val="00B142D9"/>
    <w:rsid w:val="00B14555"/>
    <w:rsid w:val="00B15257"/>
    <w:rsid w:val="00B15D6B"/>
    <w:rsid w:val="00B20567"/>
    <w:rsid w:val="00B2077E"/>
    <w:rsid w:val="00B21DCD"/>
    <w:rsid w:val="00B22030"/>
    <w:rsid w:val="00B2661E"/>
    <w:rsid w:val="00B272D6"/>
    <w:rsid w:val="00B3085B"/>
    <w:rsid w:val="00B30C1C"/>
    <w:rsid w:val="00B30C7A"/>
    <w:rsid w:val="00B3154E"/>
    <w:rsid w:val="00B322EC"/>
    <w:rsid w:val="00B334F1"/>
    <w:rsid w:val="00B34D79"/>
    <w:rsid w:val="00B35F85"/>
    <w:rsid w:val="00B36F69"/>
    <w:rsid w:val="00B37930"/>
    <w:rsid w:val="00B37BD8"/>
    <w:rsid w:val="00B40779"/>
    <w:rsid w:val="00B416DE"/>
    <w:rsid w:val="00B44BFF"/>
    <w:rsid w:val="00B5011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28CA"/>
    <w:rsid w:val="00B73EC9"/>
    <w:rsid w:val="00B74687"/>
    <w:rsid w:val="00B75002"/>
    <w:rsid w:val="00B75177"/>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C79"/>
    <w:rsid w:val="00B967D2"/>
    <w:rsid w:val="00B969FE"/>
    <w:rsid w:val="00B97CF2"/>
    <w:rsid w:val="00BA03F6"/>
    <w:rsid w:val="00BA0C06"/>
    <w:rsid w:val="00BA1732"/>
    <w:rsid w:val="00BA3C31"/>
    <w:rsid w:val="00BA48D9"/>
    <w:rsid w:val="00BA4D94"/>
    <w:rsid w:val="00BA6C45"/>
    <w:rsid w:val="00BA7B86"/>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E3A"/>
    <w:rsid w:val="00C0314E"/>
    <w:rsid w:val="00C03C62"/>
    <w:rsid w:val="00C04D76"/>
    <w:rsid w:val="00C05469"/>
    <w:rsid w:val="00C05A4A"/>
    <w:rsid w:val="00C05C3D"/>
    <w:rsid w:val="00C11A8E"/>
    <w:rsid w:val="00C11C2C"/>
    <w:rsid w:val="00C11EC7"/>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8A"/>
    <w:rsid w:val="00C326FF"/>
    <w:rsid w:val="00C34EC5"/>
    <w:rsid w:val="00C34F50"/>
    <w:rsid w:val="00C35A87"/>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1E41"/>
    <w:rsid w:val="00C528CF"/>
    <w:rsid w:val="00C52EBE"/>
    <w:rsid w:val="00C53407"/>
    <w:rsid w:val="00C534C7"/>
    <w:rsid w:val="00C55C90"/>
    <w:rsid w:val="00C56102"/>
    <w:rsid w:val="00C5792E"/>
    <w:rsid w:val="00C60B96"/>
    <w:rsid w:val="00C6144C"/>
    <w:rsid w:val="00C64297"/>
    <w:rsid w:val="00C661C3"/>
    <w:rsid w:val="00C66517"/>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873D7"/>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52E3"/>
    <w:rsid w:val="00CC64BF"/>
    <w:rsid w:val="00CD00AA"/>
    <w:rsid w:val="00CD0401"/>
    <w:rsid w:val="00CD0C3B"/>
    <w:rsid w:val="00CD4973"/>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63ED"/>
    <w:rsid w:val="00CF6910"/>
    <w:rsid w:val="00D00430"/>
    <w:rsid w:val="00D009CF"/>
    <w:rsid w:val="00D0148B"/>
    <w:rsid w:val="00D0152E"/>
    <w:rsid w:val="00D01A40"/>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1C26"/>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283"/>
    <w:rsid w:val="00D51D64"/>
    <w:rsid w:val="00D52DBD"/>
    <w:rsid w:val="00D536C6"/>
    <w:rsid w:val="00D537B9"/>
    <w:rsid w:val="00D5422B"/>
    <w:rsid w:val="00D54807"/>
    <w:rsid w:val="00D549C7"/>
    <w:rsid w:val="00D55596"/>
    <w:rsid w:val="00D55C7A"/>
    <w:rsid w:val="00D57DA8"/>
    <w:rsid w:val="00D62B6D"/>
    <w:rsid w:val="00D639FA"/>
    <w:rsid w:val="00D63A94"/>
    <w:rsid w:val="00D64131"/>
    <w:rsid w:val="00D6435A"/>
    <w:rsid w:val="00D64816"/>
    <w:rsid w:val="00D64956"/>
    <w:rsid w:val="00D67D4C"/>
    <w:rsid w:val="00D70454"/>
    <w:rsid w:val="00D70B56"/>
    <w:rsid w:val="00D711D0"/>
    <w:rsid w:val="00D713BA"/>
    <w:rsid w:val="00D71BB8"/>
    <w:rsid w:val="00D71E5A"/>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9B0"/>
    <w:rsid w:val="00DA5DB4"/>
    <w:rsid w:val="00DA630A"/>
    <w:rsid w:val="00DA7483"/>
    <w:rsid w:val="00DB1088"/>
    <w:rsid w:val="00DB3130"/>
    <w:rsid w:val="00DB3670"/>
    <w:rsid w:val="00DB4686"/>
    <w:rsid w:val="00DB46BE"/>
    <w:rsid w:val="00DB4B23"/>
    <w:rsid w:val="00DB4E94"/>
    <w:rsid w:val="00DC0B28"/>
    <w:rsid w:val="00DC1F5B"/>
    <w:rsid w:val="00DC3369"/>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4761"/>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3E25"/>
    <w:rsid w:val="00E24466"/>
    <w:rsid w:val="00E24E1F"/>
    <w:rsid w:val="00E26522"/>
    <w:rsid w:val="00E301EB"/>
    <w:rsid w:val="00E32054"/>
    <w:rsid w:val="00E3311C"/>
    <w:rsid w:val="00E338B5"/>
    <w:rsid w:val="00E36349"/>
    <w:rsid w:val="00E37BBA"/>
    <w:rsid w:val="00E41CB4"/>
    <w:rsid w:val="00E42929"/>
    <w:rsid w:val="00E43054"/>
    <w:rsid w:val="00E44502"/>
    <w:rsid w:val="00E44E66"/>
    <w:rsid w:val="00E45CE3"/>
    <w:rsid w:val="00E46456"/>
    <w:rsid w:val="00E47618"/>
    <w:rsid w:val="00E508A0"/>
    <w:rsid w:val="00E52BC1"/>
    <w:rsid w:val="00E5316E"/>
    <w:rsid w:val="00E53A08"/>
    <w:rsid w:val="00E5657E"/>
    <w:rsid w:val="00E63812"/>
    <w:rsid w:val="00E64910"/>
    <w:rsid w:val="00E667EF"/>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1C9"/>
    <w:rsid w:val="00E92959"/>
    <w:rsid w:val="00E92A39"/>
    <w:rsid w:val="00E92B23"/>
    <w:rsid w:val="00E93EF1"/>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D747C"/>
    <w:rsid w:val="00EE1780"/>
    <w:rsid w:val="00EE23AA"/>
    <w:rsid w:val="00EE2F0D"/>
    <w:rsid w:val="00EE369F"/>
    <w:rsid w:val="00EE3FAC"/>
    <w:rsid w:val="00EE4A7E"/>
    <w:rsid w:val="00EE5081"/>
    <w:rsid w:val="00EE5532"/>
    <w:rsid w:val="00EE5A00"/>
    <w:rsid w:val="00EE6934"/>
    <w:rsid w:val="00EE7627"/>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4983"/>
    <w:rsid w:val="00F150D3"/>
    <w:rsid w:val="00F151A1"/>
    <w:rsid w:val="00F153FA"/>
    <w:rsid w:val="00F157D3"/>
    <w:rsid w:val="00F16F55"/>
    <w:rsid w:val="00F172FB"/>
    <w:rsid w:val="00F212DC"/>
    <w:rsid w:val="00F221CD"/>
    <w:rsid w:val="00F22A8B"/>
    <w:rsid w:val="00F26290"/>
    <w:rsid w:val="00F27184"/>
    <w:rsid w:val="00F276CE"/>
    <w:rsid w:val="00F30A43"/>
    <w:rsid w:val="00F30A6C"/>
    <w:rsid w:val="00F31404"/>
    <w:rsid w:val="00F3294E"/>
    <w:rsid w:val="00F33DF0"/>
    <w:rsid w:val="00F357FA"/>
    <w:rsid w:val="00F3611E"/>
    <w:rsid w:val="00F36418"/>
    <w:rsid w:val="00F400B0"/>
    <w:rsid w:val="00F42997"/>
    <w:rsid w:val="00F4430C"/>
    <w:rsid w:val="00F44410"/>
    <w:rsid w:val="00F449FD"/>
    <w:rsid w:val="00F45B26"/>
    <w:rsid w:val="00F45F96"/>
    <w:rsid w:val="00F474DB"/>
    <w:rsid w:val="00F4780C"/>
    <w:rsid w:val="00F520B0"/>
    <w:rsid w:val="00F52C7A"/>
    <w:rsid w:val="00F545C3"/>
    <w:rsid w:val="00F56268"/>
    <w:rsid w:val="00F573A5"/>
    <w:rsid w:val="00F573F8"/>
    <w:rsid w:val="00F578C1"/>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2B9B"/>
    <w:rsid w:val="00F7347A"/>
    <w:rsid w:val="00F73CDF"/>
    <w:rsid w:val="00F74514"/>
    <w:rsid w:val="00F7521A"/>
    <w:rsid w:val="00F75DD6"/>
    <w:rsid w:val="00F801EF"/>
    <w:rsid w:val="00F82B80"/>
    <w:rsid w:val="00F82C26"/>
    <w:rsid w:val="00F83C25"/>
    <w:rsid w:val="00F83FE4"/>
    <w:rsid w:val="00F844F1"/>
    <w:rsid w:val="00F849EE"/>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2CC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paragraph" w:customStyle="1" w:styleId="Style7">
    <w:name w:val="Style7"/>
    <w:basedOn w:val="Normal"/>
    <w:uiPriority w:val="99"/>
    <w:rsid w:val="007002F4"/>
    <w:pPr>
      <w:widowControl w:val="0"/>
      <w:autoSpaceDE w:val="0"/>
      <w:autoSpaceDN w:val="0"/>
      <w:adjustRightInd w:val="0"/>
      <w:spacing w:line="275" w:lineRule="exact"/>
      <w:ind w:firstLine="715"/>
      <w:jc w:val="both"/>
    </w:pPr>
    <w:rPr>
      <w:rFonts w:eastAsiaTheme="minorEastAsia"/>
    </w:rPr>
  </w:style>
  <w:style w:type="paragraph" w:customStyle="1" w:styleId="Style8">
    <w:name w:val="Style8"/>
    <w:basedOn w:val="Normal"/>
    <w:uiPriority w:val="99"/>
    <w:rsid w:val="007002F4"/>
    <w:pPr>
      <w:widowControl w:val="0"/>
      <w:autoSpaceDE w:val="0"/>
      <w:autoSpaceDN w:val="0"/>
      <w:adjustRightInd w:val="0"/>
      <w:spacing w:line="276" w:lineRule="exact"/>
      <w:ind w:firstLine="706"/>
      <w:jc w:val="both"/>
    </w:pPr>
    <w:rPr>
      <w:rFonts w:eastAsiaTheme="minorEastAsia"/>
    </w:rPr>
  </w:style>
  <w:style w:type="character" w:customStyle="1" w:styleId="FontStyle15">
    <w:name w:val="Font Style15"/>
    <w:basedOn w:val="VarsaylanParagrafYazTipi"/>
    <w:uiPriority w:val="99"/>
    <w:rsid w:val="007002F4"/>
    <w:rPr>
      <w:rFonts w:ascii="Times New Roman" w:hAnsi="Times New Roman" w:cs="Times New Roman"/>
      <w:b/>
      <w:bCs/>
      <w:sz w:val="22"/>
      <w:szCs w:val="22"/>
    </w:rPr>
  </w:style>
  <w:style w:type="character" w:customStyle="1" w:styleId="FontStyle16">
    <w:name w:val="Font Style16"/>
    <w:basedOn w:val="VarsaylanParagrafYazTipi"/>
    <w:uiPriority w:val="99"/>
    <w:rsid w:val="007002F4"/>
    <w:rPr>
      <w:rFonts w:ascii="Times New Roman" w:hAnsi="Times New Roman" w:cs="Times New Roman"/>
      <w:sz w:val="22"/>
      <w:szCs w:val="22"/>
    </w:rPr>
  </w:style>
  <w:style w:type="character" w:customStyle="1" w:styleId="FontStyle17">
    <w:name w:val="Font Style17"/>
    <w:basedOn w:val="VarsaylanParagrafYazTipi"/>
    <w:uiPriority w:val="99"/>
    <w:rsid w:val="007002F4"/>
    <w:rPr>
      <w:rFonts w:ascii="Times New Roman" w:hAnsi="Times New Roman" w:cs="Times New Roman"/>
      <w:sz w:val="22"/>
      <w:szCs w:val="22"/>
    </w:rPr>
  </w:style>
  <w:style w:type="character" w:customStyle="1" w:styleId="FontStyle22">
    <w:name w:val="Font Style22"/>
    <w:basedOn w:val="VarsaylanParagrafYazTipi"/>
    <w:uiPriority w:val="99"/>
    <w:rsid w:val="00633CAA"/>
    <w:rPr>
      <w:rFonts w:ascii="Times New Roman" w:hAnsi="Times New Roman" w:cs="Times New Roman" w:hint="default"/>
      <w:sz w:val="20"/>
      <w:szCs w:val="20"/>
    </w:rPr>
  </w:style>
  <w:style w:type="paragraph" w:customStyle="1" w:styleId="Style17">
    <w:name w:val="Style17"/>
    <w:basedOn w:val="Normal"/>
    <w:uiPriority w:val="99"/>
    <w:rsid w:val="00E63812"/>
    <w:pPr>
      <w:widowControl w:val="0"/>
      <w:autoSpaceDE w:val="0"/>
      <w:autoSpaceDN w:val="0"/>
      <w:adjustRightInd w:val="0"/>
      <w:spacing w:line="446" w:lineRule="exact"/>
      <w:ind w:firstLine="859"/>
      <w:jc w:val="both"/>
    </w:pPr>
    <w:rPr>
      <w:rFonts w:eastAsiaTheme="minorEastAsia"/>
    </w:rPr>
  </w:style>
  <w:style w:type="paragraph" w:customStyle="1" w:styleId="Style18">
    <w:name w:val="Style18"/>
    <w:basedOn w:val="Normal"/>
    <w:uiPriority w:val="99"/>
    <w:rsid w:val="00E63812"/>
    <w:pPr>
      <w:widowControl w:val="0"/>
      <w:autoSpaceDE w:val="0"/>
      <w:autoSpaceDN w:val="0"/>
      <w:adjustRightInd w:val="0"/>
      <w:spacing w:line="447" w:lineRule="exact"/>
      <w:ind w:firstLine="523"/>
      <w:jc w:val="both"/>
    </w:pPr>
    <w:rPr>
      <w:rFonts w:eastAsiaTheme="minorEastAsia"/>
    </w:rPr>
  </w:style>
  <w:style w:type="character" w:customStyle="1" w:styleId="FontStyle25">
    <w:name w:val="Font Style25"/>
    <w:basedOn w:val="VarsaylanParagrafYazTipi"/>
    <w:uiPriority w:val="99"/>
    <w:rsid w:val="00E63812"/>
    <w:rPr>
      <w:rFonts w:ascii="Times New Roman" w:hAnsi="Times New Roman" w:cs="Times New Roman" w:hint="default"/>
      <w:sz w:val="22"/>
      <w:szCs w:val="22"/>
    </w:rPr>
  </w:style>
  <w:style w:type="character" w:customStyle="1" w:styleId="FontStyle26">
    <w:name w:val="Font Style26"/>
    <w:basedOn w:val="VarsaylanParagrafYazTipi"/>
    <w:uiPriority w:val="99"/>
    <w:rsid w:val="00E63812"/>
    <w:rPr>
      <w:rFonts w:ascii="Times New Roman" w:hAnsi="Times New Roman" w:cs="Times New Roman" w:hint="default"/>
      <w:i/>
      <w:iCs/>
      <w:sz w:val="22"/>
      <w:szCs w:val="22"/>
    </w:rPr>
  </w:style>
  <w:style w:type="character" w:customStyle="1" w:styleId="FontStyle37">
    <w:name w:val="Font Style37"/>
    <w:basedOn w:val="VarsaylanParagrafYazTipi"/>
    <w:uiPriority w:val="99"/>
    <w:rsid w:val="00E63812"/>
    <w:rPr>
      <w:rFonts w:ascii="Times New Roman" w:hAnsi="Times New Roman" w:cs="Times New Roman" w:hint="default"/>
      <w:sz w:val="20"/>
      <w:szCs w:val="20"/>
    </w:rPr>
  </w:style>
  <w:style w:type="paragraph" w:customStyle="1" w:styleId="Style10">
    <w:name w:val="Style10"/>
    <w:basedOn w:val="Normal"/>
    <w:uiPriority w:val="99"/>
    <w:rsid w:val="00CF6910"/>
    <w:pPr>
      <w:widowControl w:val="0"/>
      <w:autoSpaceDE w:val="0"/>
      <w:autoSpaceDN w:val="0"/>
      <w:adjustRightInd w:val="0"/>
      <w:spacing w:line="278" w:lineRule="exact"/>
      <w:jc w:val="both"/>
    </w:pPr>
    <w:rPr>
      <w:rFonts w:eastAsiaTheme="minorEastAsia"/>
    </w:rPr>
  </w:style>
  <w:style w:type="character" w:customStyle="1" w:styleId="FontStyle13">
    <w:name w:val="Font Style13"/>
    <w:basedOn w:val="VarsaylanParagrafYazTipi"/>
    <w:uiPriority w:val="99"/>
    <w:rsid w:val="00B11229"/>
    <w:rPr>
      <w:rFonts w:ascii="Times New Roman" w:hAnsi="Times New Roman" w:cs="Times New Roman"/>
      <w:b/>
      <w:bCs/>
      <w:sz w:val="22"/>
      <w:szCs w:val="22"/>
    </w:rPr>
  </w:style>
  <w:style w:type="paragraph" w:customStyle="1" w:styleId="Style12">
    <w:name w:val="Style12"/>
    <w:basedOn w:val="Normal"/>
    <w:uiPriority w:val="99"/>
    <w:rsid w:val="00B11229"/>
    <w:pPr>
      <w:widowControl w:val="0"/>
      <w:autoSpaceDE w:val="0"/>
      <w:autoSpaceDN w:val="0"/>
      <w:adjustRightInd w:val="0"/>
      <w:spacing w:line="276" w:lineRule="exact"/>
      <w:ind w:firstLine="715"/>
      <w:jc w:val="both"/>
    </w:pPr>
    <w:rPr>
      <w:rFonts w:eastAsiaTheme="minorEastAsia"/>
    </w:rPr>
  </w:style>
  <w:style w:type="character" w:customStyle="1" w:styleId="FontStyle31">
    <w:name w:val="Font Style31"/>
    <w:basedOn w:val="VarsaylanParagrafYazTipi"/>
    <w:uiPriority w:val="99"/>
    <w:rsid w:val="00B11229"/>
    <w:rPr>
      <w:rFonts w:ascii="Times New Roman" w:hAnsi="Times New Roman" w:cs="Times New Roman" w:hint="default"/>
      <w:b/>
      <w:bCs/>
      <w:sz w:val="20"/>
      <w:szCs w:val="20"/>
    </w:rPr>
  </w:style>
  <w:style w:type="paragraph" w:customStyle="1" w:styleId="Style25">
    <w:name w:val="Style25"/>
    <w:basedOn w:val="Normal"/>
    <w:uiPriority w:val="99"/>
    <w:rsid w:val="001E29A9"/>
    <w:pPr>
      <w:widowControl w:val="0"/>
      <w:autoSpaceDE w:val="0"/>
      <w:autoSpaceDN w:val="0"/>
      <w:adjustRightInd w:val="0"/>
      <w:spacing w:line="240" w:lineRule="exact"/>
      <w:ind w:firstLine="480"/>
      <w:jc w:val="both"/>
    </w:pPr>
    <w:rPr>
      <w:rFonts w:eastAsiaTheme="minorEastAsia"/>
    </w:rPr>
  </w:style>
  <w:style w:type="paragraph" w:customStyle="1" w:styleId="Style20">
    <w:name w:val="Style20"/>
    <w:basedOn w:val="Normal"/>
    <w:uiPriority w:val="99"/>
    <w:rsid w:val="0006220F"/>
    <w:pPr>
      <w:widowControl w:val="0"/>
      <w:autoSpaceDE w:val="0"/>
      <w:autoSpaceDN w:val="0"/>
      <w:adjustRightInd w:val="0"/>
      <w:spacing w:line="253" w:lineRule="exact"/>
      <w:ind w:firstLine="725"/>
      <w:jc w:val="both"/>
    </w:pPr>
    <w:rPr>
      <w:rFonts w:eastAsiaTheme="minorEastAsia"/>
    </w:rPr>
  </w:style>
  <w:style w:type="character" w:customStyle="1" w:styleId="FontStyle40">
    <w:name w:val="Font Style40"/>
    <w:basedOn w:val="VarsaylanParagrafYazTipi"/>
    <w:uiPriority w:val="99"/>
    <w:rsid w:val="0006220F"/>
    <w:rPr>
      <w:rFonts w:ascii="Times New Roman" w:hAnsi="Times New Roman" w:cs="Times New Roman" w:hint="default"/>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98003-D427-4F29-B612-09B0F5A33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2118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fazile.kara</cp:lastModifiedBy>
  <cp:revision>3</cp:revision>
  <cp:lastPrinted>2019-02-13T08:48:00Z</cp:lastPrinted>
  <dcterms:created xsi:type="dcterms:W3CDTF">2019-02-12T06:44:00Z</dcterms:created>
  <dcterms:modified xsi:type="dcterms:W3CDTF">2019-02-13T08:48:00Z</dcterms:modified>
</cp:coreProperties>
</file>