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AE3A89" w:rsidTr="00642D5B">
        <w:trPr>
          <w:trHeight w:val="1008"/>
        </w:trPr>
        <w:tc>
          <w:tcPr>
            <w:tcW w:w="3510" w:type="dxa"/>
          </w:tcPr>
          <w:p w:rsidR="00003874" w:rsidRPr="00AE3A89" w:rsidRDefault="001C62FC" w:rsidP="00642D5B">
            <w:pPr>
              <w:ind w:left="708" w:firstLine="708"/>
            </w:pPr>
            <w:r w:rsidRPr="00AE3A89">
              <w:t xml:space="preserve"> </w:t>
            </w:r>
            <w:r w:rsidR="00003874" w:rsidRPr="00AE3A89">
              <w:t>T.C.</w:t>
            </w:r>
          </w:p>
          <w:p w:rsidR="00003874" w:rsidRPr="00AE3A89" w:rsidRDefault="00003874" w:rsidP="00642D5B">
            <w:pPr>
              <w:jc w:val="center"/>
            </w:pPr>
            <w:r w:rsidRPr="00AE3A89">
              <w:t>ANKARA BÜYÜKŞEHİR</w:t>
            </w:r>
          </w:p>
          <w:p w:rsidR="00003874" w:rsidRPr="00AE3A89" w:rsidRDefault="00003874" w:rsidP="00642D5B">
            <w:pPr>
              <w:jc w:val="center"/>
            </w:pPr>
            <w:r w:rsidRPr="00AE3A89">
              <w:t>BELEDİYE MECLİSİ</w:t>
            </w:r>
          </w:p>
        </w:tc>
      </w:tr>
    </w:tbl>
    <w:p w:rsidR="004D0D29" w:rsidRPr="00AE3A89" w:rsidRDefault="004D0D29" w:rsidP="002856BD">
      <w:pPr>
        <w:tabs>
          <w:tab w:val="left" w:pos="1935"/>
        </w:tabs>
        <w:jc w:val="both"/>
      </w:pPr>
    </w:p>
    <w:p w:rsidR="002856BD" w:rsidRPr="00AE3A89" w:rsidRDefault="002856BD" w:rsidP="003155C1">
      <w:pPr>
        <w:ind w:right="-1"/>
        <w:jc w:val="both"/>
      </w:pPr>
      <w:r w:rsidRPr="00AE3A89">
        <w:t>Karar No:</w:t>
      </w:r>
      <w:r w:rsidR="001C62FC" w:rsidRPr="00AE3A89">
        <w:t xml:space="preserve"> </w:t>
      </w:r>
      <w:r w:rsidR="009E10F5">
        <w:t>992</w:t>
      </w:r>
      <w:r w:rsidR="00635698" w:rsidRPr="00AE3A89">
        <w:tab/>
      </w:r>
      <w:r w:rsidRPr="00AE3A89">
        <w:tab/>
      </w:r>
      <w:r w:rsidRPr="00AE3A89">
        <w:tab/>
        <w:t xml:space="preserve">  </w:t>
      </w:r>
      <w:r w:rsidR="00256B97" w:rsidRPr="00AE3A89">
        <w:tab/>
      </w:r>
      <w:r w:rsidR="00106A13" w:rsidRPr="00AE3A89">
        <w:tab/>
      </w:r>
      <w:r w:rsidR="00EB0EEC" w:rsidRPr="00AE3A89">
        <w:tab/>
      </w:r>
      <w:r w:rsidR="00EA7EF5" w:rsidRPr="00AE3A89">
        <w:t xml:space="preserve">        </w:t>
      </w:r>
      <w:r w:rsidR="00F02854" w:rsidRPr="00AE3A89">
        <w:t xml:space="preserve"> </w:t>
      </w:r>
      <w:r w:rsidR="00DA29AD" w:rsidRPr="00AE3A89">
        <w:t xml:space="preserve">         </w:t>
      </w:r>
      <w:r w:rsidR="003155C1" w:rsidRPr="00AE3A89">
        <w:t xml:space="preserve">       </w:t>
      </w:r>
      <w:r w:rsidR="00954D1A" w:rsidRPr="00AE3A89">
        <w:t xml:space="preserve">              </w:t>
      </w:r>
      <w:r w:rsidR="00813EFA" w:rsidRPr="00AE3A89">
        <w:t xml:space="preserve">         2</w:t>
      </w:r>
      <w:r w:rsidR="004F6133" w:rsidRPr="00AE3A89">
        <w:t>6</w:t>
      </w:r>
      <w:r w:rsidR="00642D5B" w:rsidRPr="00AE3A89">
        <w:t>.0</w:t>
      </w:r>
      <w:r w:rsidR="00813EFA" w:rsidRPr="00AE3A89">
        <w:t>5</w:t>
      </w:r>
      <w:r w:rsidR="00642D5B" w:rsidRPr="00AE3A89">
        <w:t>.2021</w:t>
      </w:r>
    </w:p>
    <w:p w:rsidR="002856BD" w:rsidRPr="00AE3A89" w:rsidRDefault="002856BD" w:rsidP="002856BD">
      <w:pPr>
        <w:ind w:left="2844" w:right="543" w:firstLine="696"/>
      </w:pPr>
    </w:p>
    <w:p w:rsidR="00C22A7B" w:rsidRPr="00AE3A89" w:rsidRDefault="00C22A7B" w:rsidP="006F5829">
      <w:pPr>
        <w:ind w:right="543"/>
      </w:pPr>
    </w:p>
    <w:p w:rsidR="002856BD" w:rsidRPr="00AE3A89" w:rsidRDefault="002856BD" w:rsidP="006003F2">
      <w:pPr>
        <w:ind w:left="2844" w:right="543" w:firstLine="696"/>
      </w:pPr>
      <w:r w:rsidRPr="00AE3A89">
        <w:t xml:space="preserve">        K A R A R</w:t>
      </w:r>
    </w:p>
    <w:p w:rsidR="005B2B24" w:rsidRPr="00AE3A89" w:rsidRDefault="005B2B24" w:rsidP="0010059A">
      <w:pPr>
        <w:ind w:right="543"/>
      </w:pPr>
    </w:p>
    <w:p w:rsidR="00116AB0" w:rsidRPr="00AE3A89" w:rsidRDefault="00116AB0" w:rsidP="0010059A">
      <w:pPr>
        <w:ind w:right="543"/>
      </w:pPr>
    </w:p>
    <w:p w:rsidR="005B2B24" w:rsidRPr="00AE3A89" w:rsidRDefault="005B2B24" w:rsidP="006003F2">
      <w:pPr>
        <w:ind w:left="2844" w:right="543" w:firstLine="696"/>
      </w:pPr>
    </w:p>
    <w:p w:rsidR="005B2B24" w:rsidRPr="00AE3A89" w:rsidRDefault="009060E2" w:rsidP="005B2B24">
      <w:pPr>
        <w:ind w:firstLine="708"/>
        <w:jc w:val="both"/>
      </w:pPr>
      <w:r>
        <w:t xml:space="preserve">Gölbaşı İlçesi </w:t>
      </w:r>
      <w:proofErr w:type="spellStart"/>
      <w:r>
        <w:t>Velihimmetli</w:t>
      </w:r>
      <w:proofErr w:type="spellEnd"/>
      <w:r>
        <w:t xml:space="preserve"> Mahallesi kırsal yerleşme ve gelişme alanında yükseklilerin belirlenmesine ait 1/1000 ölçekli uygulama imar plan değişikliğine </w:t>
      </w:r>
      <w:r w:rsidR="005B2B24" w:rsidRPr="00AE3A89">
        <w:t xml:space="preserve">ilişkin İmar ve Bayındırlık Komisyonunun </w:t>
      </w:r>
      <w:r w:rsidR="004D0D29" w:rsidRPr="00AE3A89">
        <w:t>2</w:t>
      </w:r>
      <w:r w:rsidR="00330DDB" w:rsidRPr="00AE3A89">
        <w:t>7</w:t>
      </w:r>
      <w:r w:rsidR="005B2B24" w:rsidRPr="00AE3A89">
        <w:t>.0</w:t>
      </w:r>
      <w:r w:rsidR="00813EFA" w:rsidRPr="00AE3A89">
        <w:t>4</w:t>
      </w:r>
      <w:r w:rsidR="005B2B24" w:rsidRPr="00AE3A89">
        <w:t xml:space="preserve">.2021 gün ve </w:t>
      </w:r>
      <w:r>
        <w:t>116</w:t>
      </w:r>
      <w:r w:rsidR="005B2B24" w:rsidRPr="00AE3A89">
        <w:t xml:space="preserve"> sayılı raporu Büy</w:t>
      </w:r>
      <w:r w:rsidR="00813EFA" w:rsidRPr="00AE3A89">
        <w:t>ükşehir Belediye Meclisimizin 2</w:t>
      </w:r>
      <w:r w:rsidR="007473AD" w:rsidRPr="00AE3A89">
        <w:t>6</w:t>
      </w:r>
      <w:r w:rsidR="005B2B24" w:rsidRPr="00AE3A89">
        <w:t>.0</w:t>
      </w:r>
      <w:r w:rsidR="00813EFA" w:rsidRPr="00AE3A89">
        <w:t>5</w:t>
      </w:r>
      <w:r w:rsidR="005B2B24" w:rsidRPr="00AE3A89">
        <w:t>.2021 tarihli toplantısında okundu.</w:t>
      </w:r>
    </w:p>
    <w:p w:rsidR="005B2B24" w:rsidRPr="00AE3A89" w:rsidRDefault="005B2B24" w:rsidP="005B2B24">
      <w:pPr>
        <w:ind w:firstLine="708"/>
        <w:jc w:val="both"/>
      </w:pPr>
    </w:p>
    <w:p w:rsidR="009060E2" w:rsidRDefault="005B2B24" w:rsidP="009060E2">
      <w:pPr>
        <w:ind w:firstLine="709"/>
        <w:jc w:val="both"/>
      </w:pPr>
      <w:proofErr w:type="gramStart"/>
      <w:r w:rsidRPr="00AE3A89">
        <w:t>Konu üzerinde yapılan görüşmelerden sonra;</w:t>
      </w:r>
      <w:r w:rsidR="00FE36D3" w:rsidRPr="00AE3A89">
        <w:t xml:space="preserve"> </w:t>
      </w:r>
      <w:r w:rsidR="009060E2" w:rsidRPr="00460BAE">
        <w:t>Gölbaşı Belediye Başkanlığı Yazı İşleri Müdürlüğünün 09.03.2021 gün ve 6657 sayılı yazısı ve eki Gölbaşı Belediye Meclisinin 05.01.2021 gün ve 15 sayılı kara</w:t>
      </w:r>
      <w:r w:rsidR="009060E2">
        <w:t>rı</w:t>
      </w:r>
      <w:r w:rsidR="009060E2" w:rsidRPr="00460BAE">
        <w:t xml:space="preserve"> ile uygun görülen; Gölbaşı İlçesi </w:t>
      </w:r>
      <w:proofErr w:type="spellStart"/>
      <w:r w:rsidR="009060E2" w:rsidRPr="00460BAE">
        <w:t>Velihimmetli</w:t>
      </w:r>
      <w:proofErr w:type="spellEnd"/>
      <w:r w:rsidR="009060E2" w:rsidRPr="00460BAE">
        <w:t xml:space="preserve"> Mahallesi Kırsal Yerleşme ve Gelişme Alanında yer alan yükse</w:t>
      </w:r>
      <w:r w:rsidR="009060E2">
        <w:t>kl</w:t>
      </w:r>
      <w:r w:rsidR="009060E2" w:rsidRPr="00460BAE">
        <w:t>iklere ilişkin 1/1000 ölçekli uygulama imar planı değişikliği</w:t>
      </w:r>
      <w:r w:rsidR="009060E2">
        <w:t>nin</w:t>
      </w:r>
      <w:r w:rsidR="009060E2" w:rsidRPr="00460BAE">
        <w:t xml:space="preserve"> uygun görülerek 5216 sayılı </w:t>
      </w:r>
      <w:r w:rsidR="009060E2">
        <w:t>Y</w:t>
      </w:r>
      <w:r w:rsidR="009060E2" w:rsidRPr="00460BAE">
        <w:t xml:space="preserve">asa gereğince </w:t>
      </w:r>
      <w:r w:rsidR="009060E2">
        <w:t xml:space="preserve">İmar ve Şehircilik Dairesi </w:t>
      </w:r>
      <w:r w:rsidR="009060E2" w:rsidRPr="00460BAE">
        <w:t>Başkanlığı</w:t>
      </w:r>
      <w:r w:rsidR="009060E2">
        <w:t>na sunulduğu,</w:t>
      </w:r>
      <w:proofErr w:type="gramEnd"/>
    </w:p>
    <w:p w:rsidR="009060E2" w:rsidRPr="00460BAE" w:rsidRDefault="009060E2" w:rsidP="009060E2">
      <w:pPr>
        <w:ind w:firstLine="709"/>
        <w:jc w:val="both"/>
      </w:pPr>
    </w:p>
    <w:p w:rsidR="009060E2" w:rsidRDefault="009060E2" w:rsidP="009060E2">
      <w:pPr>
        <w:ind w:firstLine="709"/>
        <w:jc w:val="both"/>
      </w:pPr>
      <w:r w:rsidRPr="00460BAE">
        <w:t>Yapılan incelemede; Söz konusu plan değişikliğinin 7221 sayılı Kanun ile değişik 3194 sayılı Kanun'un 8'inci maddesinin b bendinin 9'uncu fıkrasında belirtilen "İmar planlar</w:t>
      </w:r>
      <w:r>
        <w:t xml:space="preserve">ında bina yükseklikleri </w:t>
      </w:r>
      <w:proofErr w:type="spellStart"/>
      <w:proofErr w:type="gramStart"/>
      <w:r>
        <w:t>yençok</w:t>
      </w:r>
      <w:proofErr w:type="spellEnd"/>
      <w:r>
        <w:t>:</w:t>
      </w:r>
      <w:r w:rsidRPr="00460BAE">
        <w:t>serbest</w:t>
      </w:r>
      <w:proofErr w:type="gramEnd"/>
      <w:r w:rsidRPr="00460BAE">
        <w:t xml:space="preserve"> olarak belirlenemez. " ve 10'uncu fıkrasında belirtilen "</w:t>
      </w:r>
      <w:r>
        <w:t>…</w:t>
      </w:r>
      <w:proofErr w:type="spellStart"/>
      <w:r>
        <w:t>mer'i</w:t>
      </w:r>
      <w:proofErr w:type="spellEnd"/>
      <w:r>
        <w:t xml:space="preserve"> imar planlarında </w:t>
      </w:r>
      <w:proofErr w:type="spellStart"/>
      <w:proofErr w:type="gramStart"/>
      <w:r>
        <w:t>yençok</w:t>
      </w:r>
      <w:proofErr w:type="spellEnd"/>
      <w:r>
        <w:t>:</w:t>
      </w:r>
      <w:r w:rsidRPr="00460BAE">
        <w:t>serbest</w:t>
      </w:r>
      <w:proofErr w:type="gramEnd"/>
      <w:r w:rsidRPr="00460BAE">
        <w:t xml:space="preserve"> olarak belirlenmiş yükseklikler; emsal değerde değişi</w:t>
      </w:r>
      <w:r>
        <w:t>kl</w:t>
      </w:r>
      <w:r w:rsidRPr="00460BAE">
        <w:t>ik yapılmaksızın çevredeki mevcut teşekküller ve siluet dikkate alınarak, imar planı değişiklikleri ve revizyonları yapılmak suretiyle ilgili idare meclis kara</w:t>
      </w:r>
      <w:r>
        <w:t>rı</w:t>
      </w:r>
      <w:r w:rsidRPr="00460BAE">
        <w:t xml:space="preserve"> ile belirlenir," Ay</w:t>
      </w:r>
      <w:r>
        <w:t>rı</w:t>
      </w:r>
      <w:r w:rsidRPr="00460BAE">
        <w:t xml:space="preserve">ca aynı </w:t>
      </w:r>
      <w:r>
        <w:t>K</w:t>
      </w:r>
      <w:r w:rsidRPr="00460BAE">
        <w:t>anunun "Geçici Madde 20 - (Ek: 14/2/2020-7221/13 md.) Bu Kanunun 8 inci maddesinin birinci fıkrasının (b) bendinin onuncu paragrafında yer alan hükümler doğrultusunda ilgili idare 1/7/2021 tarihine kadar meclis kara</w:t>
      </w:r>
      <w:r>
        <w:t>rı</w:t>
      </w:r>
      <w:r w:rsidRPr="00460BAE">
        <w:t xml:space="preserve"> ile plan değişikliklerini ve revizyonlarını yapmakla yükümlüdür. </w:t>
      </w:r>
      <w:r>
        <w:t xml:space="preserve">Bina yükseklikleri </w:t>
      </w:r>
      <w:proofErr w:type="spellStart"/>
      <w:proofErr w:type="gramStart"/>
      <w:r>
        <w:t>yençok</w:t>
      </w:r>
      <w:proofErr w:type="spellEnd"/>
      <w:r>
        <w:t>:</w:t>
      </w:r>
      <w:r w:rsidRPr="00460BAE">
        <w:t>serbest</w:t>
      </w:r>
      <w:proofErr w:type="gramEnd"/>
      <w:r w:rsidRPr="00460BAE">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460BAE">
        <w:t>revizyonlarının</w:t>
      </w:r>
      <w:proofErr w:type="gramEnd"/>
      <w:r w:rsidRPr="00460BAE">
        <w:t xml:space="preserve"> yapılması zorunludur." Hükümlerinin bulunduğu,</w:t>
      </w:r>
    </w:p>
    <w:p w:rsidR="009060E2" w:rsidRPr="00460BAE" w:rsidRDefault="009060E2" w:rsidP="009060E2">
      <w:pPr>
        <w:ind w:firstLine="709"/>
        <w:jc w:val="both"/>
      </w:pPr>
    </w:p>
    <w:p w:rsidR="009060E2" w:rsidRDefault="009060E2" w:rsidP="009060E2">
      <w:pPr>
        <w:ind w:firstLine="709"/>
        <w:jc w:val="both"/>
      </w:pPr>
      <w:proofErr w:type="gramStart"/>
      <w:r w:rsidRPr="00460BAE">
        <w:t>Plan değişikliğine konu alanın büyük bir kısmının Gölbaşı Belediye Meclisi'nin 05.05.2011 tarih 155 sayılı kara</w:t>
      </w:r>
      <w:r>
        <w:t>rı</w:t>
      </w:r>
      <w:r w:rsidRPr="00460BAE">
        <w:t xml:space="preserve"> ile uygun görülerek, Ankara Büyükşehir Belediye Meclisi'nin 13.12.2011 tarih 3586 sayılı kararıyla değiştirilerek onaylanan </w:t>
      </w:r>
      <w:proofErr w:type="spellStart"/>
      <w:r w:rsidRPr="00460BAE">
        <w:t>Velihimmetli</w:t>
      </w:r>
      <w:proofErr w:type="spellEnd"/>
      <w:r w:rsidRPr="00460BAE">
        <w:t xml:space="preserve"> Mahallesi Kırsal Yerleşme ve Gelişme Alanı 1/1000 ölçekli Uygulama İmar Planı Değişikliği kapsamında yer aldığı, diğer kısmının da askı ilan sürecinde yapılan itirazlara yönelik Ankara Büyükşehir Belediye Meclisinin 09.08.2012 tarih 1243 sayılı kara</w:t>
      </w:r>
      <w:r>
        <w:t>rı</w:t>
      </w:r>
      <w:r w:rsidRPr="00460BAE">
        <w:t xml:space="preserve"> ile onaylanan </w:t>
      </w:r>
      <w:proofErr w:type="spellStart"/>
      <w:r w:rsidRPr="00460BAE">
        <w:t>Velihimmetli</w:t>
      </w:r>
      <w:proofErr w:type="spellEnd"/>
      <w:r w:rsidRPr="00460BAE">
        <w:t xml:space="preserve"> Mahallesi Kırsal Yerleşme ve Gelişme Alanı Uygulama İmar Planına Askı sürecinde yapılan itirazlara yönelik düzenlemeler kapsamında kaldığı,</w:t>
      </w:r>
      <w:proofErr w:type="gramEnd"/>
    </w:p>
    <w:p w:rsidR="009060E2" w:rsidRPr="00460BAE" w:rsidRDefault="009060E2" w:rsidP="009060E2">
      <w:pPr>
        <w:ind w:firstLine="709"/>
        <w:jc w:val="both"/>
      </w:pPr>
    </w:p>
    <w:p w:rsidR="009060E2" w:rsidRDefault="009060E2" w:rsidP="009060E2">
      <w:pPr>
        <w:ind w:firstLine="709"/>
        <w:jc w:val="both"/>
      </w:pPr>
      <w:r w:rsidRPr="00460BAE">
        <w:t>Onaylı imar</w:t>
      </w:r>
      <w:r>
        <w:t xml:space="preserve"> planında yapı yüksekliği </w:t>
      </w:r>
      <w:proofErr w:type="spellStart"/>
      <w:proofErr w:type="gramStart"/>
      <w:r>
        <w:t>Hmax</w:t>
      </w:r>
      <w:proofErr w:type="spellEnd"/>
      <w:r>
        <w:t>:</w:t>
      </w:r>
      <w:r w:rsidRPr="00460BAE">
        <w:t>Serbest</w:t>
      </w:r>
      <w:proofErr w:type="gramEnd"/>
      <w:r w:rsidRPr="00460BAE">
        <w:t xml:space="preserve"> olarak belirlenmiş alanlara yönelik hazırlanan plan değişikliği plan notlarının,</w:t>
      </w:r>
    </w:p>
    <w:p w:rsidR="009060E2" w:rsidRDefault="009060E2" w:rsidP="009060E2">
      <w:pPr>
        <w:jc w:val="both"/>
      </w:pPr>
    </w:p>
    <w:p w:rsidR="009060E2" w:rsidRDefault="009060E2" w:rsidP="009060E2">
      <w:pPr>
        <w:jc w:val="both"/>
      </w:pPr>
    </w:p>
    <w:p w:rsidR="009060E2" w:rsidRDefault="009060E2" w:rsidP="009060E2">
      <w:pPr>
        <w:jc w:val="both"/>
      </w:pPr>
    </w:p>
    <w:p w:rsidR="009060E2" w:rsidRDefault="009060E2" w:rsidP="009060E2">
      <w:pPr>
        <w:jc w:val="both"/>
      </w:pPr>
    </w:p>
    <w:p w:rsidR="009060E2" w:rsidRDefault="009060E2" w:rsidP="009060E2">
      <w:pPr>
        <w:jc w:val="both"/>
      </w:pPr>
    </w:p>
    <w:p w:rsidR="009060E2" w:rsidRDefault="009060E2" w:rsidP="009060E2">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9060E2" w:rsidRPr="00AE3A89" w:rsidTr="005074BE">
        <w:trPr>
          <w:trHeight w:val="1008"/>
        </w:trPr>
        <w:tc>
          <w:tcPr>
            <w:tcW w:w="3510" w:type="dxa"/>
          </w:tcPr>
          <w:p w:rsidR="009060E2" w:rsidRPr="00AE3A89" w:rsidRDefault="009060E2" w:rsidP="005074BE">
            <w:pPr>
              <w:ind w:left="708" w:firstLine="708"/>
            </w:pPr>
            <w:r w:rsidRPr="00AE3A89">
              <w:t>T.C.</w:t>
            </w:r>
          </w:p>
          <w:p w:rsidR="009060E2" w:rsidRPr="00AE3A89" w:rsidRDefault="009060E2" w:rsidP="005074BE">
            <w:pPr>
              <w:jc w:val="center"/>
            </w:pPr>
            <w:r w:rsidRPr="00AE3A89">
              <w:t>ANKARA BÜYÜKŞEHİR</w:t>
            </w:r>
          </w:p>
          <w:p w:rsidR="009060E2" w:rsidRPr="00AE3A89" w:rsidRDefault="009060E2" w:rsidP="005074BE">
            <w:pPr>
              <w:jc w:val="center"/>
            </w:pPr>
            <w:r w:rsidRPr="00AE3A89">
              <w:t>BELEDİYE MECLİSİ</w:t>
            </w:r>
          </w:p>
        </w:tc>
      </w:tr>
    </w:tbl>
    <w:p w:rsidR="009060E2" w:rsidRPr="00AE3A89" w:rsidRDefault="009060E2" w:rsidP="009060E2">
      <w:pPr>
        <w:tabs>
          <w:tab w:val="left" w:pos="1935"/>
        </w:tabs>
        <w:jc w:val="both"/>
      </w:pPr>
    </w:p>
    <w:p w:rsidR="009060E2" w:rsidRPr="00AE3A89" w:rsidRDefault="009060E2" w:rsidP="009060E2">
      <w:pPr>
        <w:ind w:right="-1"/>
        <w:jc w:val="both"/>
      </w:pPr>
      <w:r w:rsidRPr="00AE3A89">
        <w:t xml:space="preserve">Karar No: </w:t>
      </w:r>
      <w:r>
        <w:t>992</w:t>
      </w:r>
      <w:r w:rsidRPr="00AE3A89">
        <w:tab/>
      </w:r>
      <w:r w:rsidRPr="00AE3A89">
        <w:tab/>
      </w:r>
      <w:r w:rsidRPr="00AE3A89">
        <w:tab/>
        <w:t xml:space="preserve">  </w:t>
      </w:r>
      <w:r w:rsidRPr="00AE3A89">
        <w:tab/>
      </w:r>
      <w:r w:rsidRPr="00AE3A89">
        <w:tab/>
      </w:r>
      <w:r w:rsidRPr="00AE3A89">
        <w:tab/>
        <w:t xml:space="preserve">                                                26.05.2021</w:t>
      </w:r>
    </w:p>
    <w:p w:rsidR="009060E2" w:rsidRPr="00AE3A89" w:rsidRDefault="009060E2" w:rsidP="009060E2">
      <w:pPr>
        <w:ind w:left="2844" w:right="543" w:firstLine="696"/>
      </w:pPr>
    </w:p>
    <w:p w:rsidR="009060E2" w:rsidRPr="00AE3A89" w:rsidRDefault="009060E2" w:rsidP="009060E2">
      <w:pPr>
        <w:ind w:right="543"/>
      </w:pPr>
    </w:p>
    <w:p w:rsidR="009060E2" w:rsidRDefault="009060E2" w:rsidP="009060E2">
      <w:pPr>
        <w:ind w:left="2844" w:right="543" w:firstLine="696"/>
      </w:pPr>
      <w:r w:rsidRPr="00AE3A89">
        <w:t xml:space="preserve">        </w:t>
      </w:r>
      <w:r>
        <w:t>-2-</w:t>
      </w:r>
    </w:p>
    <w:p w:rsidR="009060E2" w:rsidRPr="00AE3A89" w:rsidRDefault="009060E2" w:rsidP="009060E2">
      <w:pPr>
        <w:ind w:left="2844" w:right="543" w:firstLine="696"/>
      </w:pPr>
    </w:p>
    <w:p w:rsidR="009060E2" w:rsidRDefault="009060E2" w:rsidP="009060E2">
      <w:pPr>
        <w:jc w:val="both"/>
      </w:pPr>
    </w:p>
    <w:p w:rsidR="009060E2" w:rsidRDefault="009060E2" w:rsidP="009060E2">
      <w:pPr>
        <w:ind w:firstLine="709"/>
        <w:jc w:val="both"/>
      </w:pPr>
    </w:p>
    <w:p w:rsidR="009060E2" w:rsidRPr="00460BAE" w:rsidRDefault="009060E2" w:rsidP="009060E2">
      <w:pPr>
        <w:ind w:firstLine="709"/>
        <w:jc w:val="both"/>
      </w:pPr>
      <w:r w:rsidRPr="00460BAE">
        <w:t>Konut Alanlarına ilişkin;</w:t>
      </w:r>
    </w:p>
    <w:p w:rsidR="009060E2" w:rsidRDefault="009060E2" w:rsidP="009060E2">
      <w:pPr>
        <w:ind w:firstLine="709"/>
        <w:jc w:val="both"/>
      </w:pPr>
      <w:r w:rsidRPr="00460BAE">
        <w:t>"Ada bazı uygulama yapılması halinde maksimum inşaat emsali aşılmamak kaydıyla ada bazı uygulama yapılan konut adalarında değişik büyüklük, yükse</w:t>
      </w:r>
      <w:r>
        <w:t>kl</w:t>
      </w:r>
      <w:r w:rsidRPr="00460BAE">
        <w:t>ik ve nitelikte konutlar yer alabilir. Konut sayısı; +/- 0.00 kotunun altında ve üstünde iskan edilebilir toplam inşaat alanının ortalama konut büyüklüğü olan 125 m</w:t>
      </w:r>
      <w:r w:rsidRPr="00460BAE">
        <w:rPr>
          <w:vertAlign w:val="superscript"/>
        </w:rPr>
        <w:t>2</w:t>
      </w:r>
      <w:r w:rsidRPr="00460BAE">
        <w:t>'ye bölünmesi ile bulunan (</w:t>
      </w:r>
      <w:proofErr w:type="gramStart"/>
      <w:r w:rsidRPr="00460BAE">
        <w:t>0.5</w:t>
      </w:r>
      <w:proofErr w:type="gramEnd"/>
      <w:r w:rsidRPr="00460BAE">
        <w:t xml:space="preserve"> ve üstü bir üst tam sayıya tamamlanacak, 0.5'in altı ise bir alt tam sayıya tamamlanacaktır.) Konut sayısını aşamaz. Ada bazında yapılacak uygulamalarda toplam konut sayı</w:t>
      </w:r>
      <w:r>
        <w:t>sını</w:t>
      </w:r>
      <w:r w:rsidRPr="00460BAE">
        <w:t xml:space="preserve"> aşmam</w:t>
      </w:r>
      <w:r>
        <w:t>ak kaydıyla, Gölbaşı Belediyesi</w:t>
      </w:r>
      <w:r w:rsidRPr="00460BAE">
        <w:t>'nin uygun göreceği kentsel tasarım projesine göre toplam inşaat alanla</w:t>
      </w:r>
      <w:r>
        <w:t>rı</w:t>
      </w:r>
      <w:r w:rsidRPr="00460BAE">
        <w:t xml:space="preserve"> 0,10 oranında arttı</w:t>
      </w:r>
      <w:r>
        <w:t>rı</w:t>
      </w:r>
      <w:r w:rsidRPr="00460BAE">
        <w:t xml:space="preserve">labilir ve bu alanlar </w:t>
      </w:r>
      <w:proofErr w:type="spellStart"/>
      <w:r w:rsidRPr="00460BAE">
        <w:t>Hmax</w:t>
      </w:r>
      <w:proofErr w:type="spellEnd"/>
      <w:r w:rsidRPr="00460BAE">
        <w:t>=5 kat olacak şekilde projelendirilebilir." şeklinde 5 kat olarak düzenlendiği,</w:t>
      </w:r>
    </w:p>
    <w:p w:rsidR="009060E2" w:rsidRPr="00460BAE" w:rsidRDefault="009060E2" w:rsidP="009060E2">
      <w:pPr>
        <w:jc w:val="both"/>
      </w:pPr>
    </w:p>
    <w:p w:rsidR="009060E2" w:rsidRPr="00460BAE" w:rsidRDefault="009060E2" w:rsidP="009060E2">
      <w:pPr>
        <w:ind w:firstLine="709"/>
        <w:jc w:val="both"/>
      </w:pPr>
      <w:r w:rsidRPr="00460BAE">
        <w:t>Ticaret Alanına ilişkin;</w:t>
      </w:r>
    </w:p>
    <w:p w:rsidR="009060E2" w:rsidRDefault="009060E2" w:rsidP="009060E2">
      <w:pPr>
        <w:ind w:firstLine="709"/>
        <w:jc w:val="both"/>
      </w:pPr>
      <w:r w:rsidRPr="00460BAE">
        <w:t xml:space="preserve">"E:0.75 ve </w:t>
      </w:r>
      <w:proofErr w:type="spellStart"/>
      <w:r w:rsidRPr="00460BAE">
        <w:t>Yençok</w:t>
      </w:r>
      <w:proofErr w:type="spellEnd"/>
      <w:r w:rsidRPr="00460BAE">
        <w:t>=3 kat, minimum ifraz 1000 m</w:t>
      </w:r>
      <w:r w:rsidRPr="00460BAE">
        <w:rPr>
          <w:vertAlign w:val="superscript"/>
        </w:rPr>
        <w:t>2</w:t>
      </w:r>
      <w:r w:rsidRPr="00460BAE">
        <w:t>'dir" şeklinde 3 kat olarak düzenlendiği,</w:t>
      </w:r>
    </w:p>
    <w:p w:rsidR="009060E2" w:rsidRPr="00460BAE" w:rsidRDefault="009060E2" w:rsidP="009060E2">
      <w:pPr>
        <w:ind w:firstLine="709"/>
        <w:jc w:val="both"/>
      </w:pPr>
    </w:p>
    <w:p w:rsidR="009060E2" w:rsidRPr="00460BAE" w:rsidRDefault="009060E2" w:rsidP="009060E2">
      <w:pPr>
        <w:ind w:firstLine="709"/>
        <w:jc w:val="both"/>
      </w:pPr>
      <w:r w:rsidRPr="00460BAE">
        <w:t>Sosyal Donatı Alanlarına ilişkin;</w:t>
      </w:r>
    </w:p>
    <w:p w:rsidR="009060E2" w:rsidRPr="00460BAE" w:rsidRDefault="009060E2" w:rsidP="009060E2">
      <w:pPr>
        <w:ind w:firstLine="709"/>
        <w:jc w:val="both"/>
      </w:pPr>
      <w:r w:rsidRPr="00460BAE">
        <w:t xml:space="preserve">"Sağlık, sosyal ve kültürel tesis alanı, resmi kurum alanı, ibadet yeri vb. donatı alanlarında </w:t>
      </w:r>
      <w:r>
        <w:t xml:space="preserve">E:0,60 ve </w:t>
      </w:r>
      <w:proofErr w:type="spellStart"/>
      <w:r>
        <w:t>Yençok</w:t>
      </w:r>
      <w:proofErr w:type="spellEnd"/>
      <w:r>
        <w:t>:</w:t>
      </w:r>
      <w:r w:rsidRPr="00460BAE">
        <w:t>3 kat olacaktır.</w:t>
      </w:r>
    </w:p>
    <w:p w:rsidR="009060E2" w:rsidRPr="00460BAE" w:rsidRDefault="009060E2" w:rsidP="009060E2">
      <w:pPr>
        <w:ind w:firstLine="709"/>
        <w:jc w:val="both"/>
      </w:pPr>
    </w:p>
    <w:p w:rsidR="009060E2" w:rsidRDefault="009060E2" w:rsidP="009060E2">
      <w:pPr>
        <w:ind w:firstLine="709"/>
        <w:jc w:val="both"/>
      </w:pPr>
      <w:r w:rsidRPr="00460BAE">
        <w:t>İlköğr</w:t>
      </w:r>
      <w:r>
        <w:t xml:space="preserve">etim ve Ortaöğretim Alanında E:1.20 ve </w:t>
      </w:r>
      <w:proofErr w:type="spellStart"/>
      <w:r>
        <w:t>Yençok</w:t>
      </w:r>
      <w:proofErr w:type="spellEnd"/>
      <w:r>
        <w:t>:5 kat, Kreş Alanında E:</w:t>
      </w:r>
      <w:r w:rsidRPr="00460BAE">
        <w:t xml:space="preserve">1.00 ve </w:t>
      </w:r>
      <w:proofErr w:type="spellStart"/>
      <w:r w:rsidRPr="00460BAE">
        <w:t>Yençok</w:t>
      </w:r>
      <w:proofErr w:type="spellEnd"/>
      <w:r w:rsidRPr="00460BAE">
        <w:t>:3 kat,</w:t>
      </w:r>
      <w:r>
        <w:t xml:space="preserve"> Belediye Hizmet Alanlarında E:</w:t>
      </w:r>
      <w:r w:rsidRPr="00460BAE">
        <w:t xml:space="preserve">1.00 ve </w:t>
      </w:r>
      <w:proofErr w:type="spellStart"/>
      <w:r w:rsidRPr="00460BAE">
        <w:t>Yençok</w:t>
      </w:r>
      <w:proofErr w:type="spellEnd"/>
      <w:r w:rsidRPr="00460BAE">
        <w:t xml:space="preserve">:3 kat olacaktır." şeklinde belirtilerek İlçe Belediye Meclis </w:t>
      </w:r>
      <w:r>
        <w:t>Kararı ile uygun görüldüğü,</w:t>
      </w:r>
    </w:p>
    <w:p w:rsidR="009060E2" w:rsidRPr="00460BAE" w:rsidRDefault="009060E2" w:rsidP="009060E2">
      <w:pPr>
        <w:ind w:firstLine="709"/>
        <w:jc w:val="both"/>
      </w:pPr>
    </w:p>
    <w:p w:rsidR="009060E2" w:rsidRDefault="009060E2" w:rsidP="009060E2">
      <w:pPr>
        <w:ind w:firstLine="709"/>
        <w:jc w:val="both"/>
      </w:pPr>
      <w:r w:rsidRPr="00460BAE">
        <w:t>Başkanlığımızca yapılan değerlendirmede;</w:t>
      </w:r>
    </w:p>
    <w:p w:rsidR="009060E2" w:rsidRPr="00460BAE" w:rsidRDefault="009060E2" w:rsidP="009060E2">
      <w:pPr>
        <w:ind w:firstLine="709"/>
        <w:jc w:val="both"/>
      </w:pPr>
    </w:p>
    <w:p w:rsidR="009060E2" w:rsidRDefault="009060E2" w:rsidP="009060E2">
      <w:pPr>
        <w:ind w:firstLine="709"/>
        <w:jc w:val="both"/>
      </w:pPr>
      <w:r w:rsidRPr="00460BAE">
        <w:t xml:space="preserve">Plan değişikliğine konu alanda </w:t>
      </w:r>
      <w:proofErr w:type="gramStart"/>
      <w:r w:rsidRPr="00460BAE">
        <w:t>halihazırda</w:t>
      </w:r>
      <w:proofErr w:type="gramEnd"/>
      <w:r w:rsidRPr="00460BAE">
        <w:t xml:space="preserve"> yapıların bulunduğunun tespit edildiği ancak plan sunum dosyasında söz konusu yapıların ruhsat bilgilerine ilişkin herhangi bir belgeye rastlanılmadığı,</w:t>
      </w:r>
    </w:p>
    <w:p w:rsidR="009060E2" w:rsidRPr="00460BAE" w:rsidRDefault="009060E2" w:rsidP="009060E2">
      <w:pPr>
        <w:ind w:firstLine="709"/>
        <w:jc w:val="both"/>
      </w:pPr>
    </w:p>
    <w:p w:rsidR="009060E2" w:rsidRDefault="009060E2" w:rsidP="009060E2">
      <w:pPr>
        <w:ind w:firstLine="709"/>
        <w:jc w:val="both"/>
      </w:pPr>
      <w:r w:rsidRPr="00460BAE">
        <w:t>Plan değişikliği ile ibadet yeri kat yüksekliğinin 3 kat olarak belirlendiği,</w:t>
      </w:r>
    </w:p>
    <w:p w:rsidR="009060E2" w:rsidRPr="00460BAE" w:rsidRDefault="009060E2" w:rsidP="009060E2">
      <w:pPr>
        <w:ind w:firstLine="709"/>
        <w:jc w:val="both"/>
      </w:pPr>
    </w:p>
    <w:p w:rsidR="009060E2" w:rsidRDefault="009060E2" w:rsidP="009060E2">
      <w:pPr>
        <w:ind w:firstLine="709"/>
        <w:jc w:val="both"/>
      </w:pPr>
      <w:r w:rsidRPr="00460BAE">
        <w:t>İlgili Kanun gereği sadece kat yüksekliği "Serbest" olan kullanımlara kat yüksekliği belirlenmesine yönelik hazırlanan plan değişikliği ile plan üzerinde ve plan notla</w:t>
      </w:r>
      <w:r>
        <w:t>rı</w:t>
      </w:r>
      <w:r w:rsidRPr="00460BAE">
        <w:t>nda kat yüksekliği harici hükümlerin de bulunduğu, teklifin uygun görülmesi halinde sadece "</w:t>
      </w:r>
      <w:proofErr w:type="spellStart"/>
      <w:r w:rsidRPr="00460BAE">
        <w:t>Yençok</w:t>
      </w:r>
      <w:proofErr w:type="spellEnd"/>
      <w:r w:rsidRPr="00460BAE">
        <w:t xml:space="preserve">/ </w:t>
      </w:r>
      <w:proofErr w:type="spellStart"/>
      <w:r w:rsidRPr="00460BAE">
        <w:t>Hmax</w:t>
      </w:r>
      <w:proofErr w:type="spellEnd"/>
      <w:r w:rsidRPr="00460BAE">
        <w:t xml:space="preserve">." kat yüksekliği belirlenmesine yönelik karar alınması gerektiği </w:t>
      </w:r>
      <w:r>
        <w:t>görüş ve kanaatine varıldığı,</w:t>
      </w:r>
    </w:p>
    <w:p w:rsidR="009060E2" w:rsidRDefault="009060E2" w:rsidP="009060E2">
      <w:pPr>
        <w:jc w:val="both"/>
      </w:pPr>
    </w:p>
    <w:p w:rsidR="009060E2" w:rsidRDefault="009060E2" w:rsidP="009060E2">
      <w:pPr>
        <w:jc w:val="both"/>
      </w:pPr>
    </w:p>
    <w:p w:rsidR="009060E2" w:rsidRDefault="009060E2" w:rsidP="009060E2">
      <w:pPr>
        <w:jc w:val="both"/>
      </w:pPr>
    </w:p>
    <w:p w:rsidR="009060E2" w:rsidRDefault="009060E2" w:rsidP="009060E2">
      <w:pPr>
        <w:jc w:val="both"/>
      </w:pPr>
    </w:p>
    <w:p w:rsidR="009060E2" w:rsidRDefault="009060E2" w:rsidP="009060E2">
      <w:pPr>
        <w:jc w:val="both"/>
      </w:pPr>
    </w:p>
    <w:p w:rsidR="009060E2" w:rsidRDefault="009060E2" w:rsidP="009060E2">
      <w:pPr>
        <w:jc w:val="both"/>
      </w:pPr>
    </w:p>
    <w:p w:rsidR="009060E2" w:rsidRDefault="009060E2" w:rsidP="009060E2">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9060E2" w:rsidRPr="00AE3A89" w:rsidTr="005074BE">
        <w:trPr>
          <w:trHeight w:val="1008"/>
        </w:trPr>
        <w:tc>
          <w:tcPr>
            <w:tcW w:w="3510" w:type="dxa"/>
          </w:tcPr>
          <w:p w:rsidR="009060E2" w:rsidRPr="00AE3A89" w:rsidRDefault="009060E2" w:rsidP="005074BE">
            <w:pPr>
              <w:ind w:left="708" w:firstLine="708"/>
            </w:pPr>
            <w:r w:rsidRPr="00AE3A89">
              <w:t>T.C.</w:t>
            </w:r>
          </w:p>
          <w:p w:rsidR="009060E2" w:rsidRPr="00AE3A89" w:rsidRDefault="009060E2" w:rsidP="005074BE">
            <w:pPr>
              <w:jc w:val="center"/>
            </w:pPr>
            <w:r w:rsidRPr="00AE3A89">
              <w:t>ANKARA BÜYÜKŞEHİR</w:t>
            </w:r>
          </w:p>
          <w:p w:rsidR="009060E2" w:rsidRPr="00AE3A89" w:rsidRDefault="009060E2" w:rsidP="005074BE">
            <w:pPr>
              <w:jc w:val="center"/>
            </w:pPr>
            <w:r w:rsidRPr="00AE3A89">
              <w:t>BELEDİYE MECLİSİ</w:t>
            </w:r>
          </w:p>
        </w:tc>
      </w:tr>
    </w:tbl>
    <w:p w:rsidR="009060E2" w:rsidRPr="00AE3A89" w:rsidRDefault="009060E2" w:rsidP="009060E2">
      <w:pPr>
        <w:tabs>
          <w:tab w:val="left" w:pos="1935"/>
        </w:tabs>
        <w:jc w:val="both"/>
      </w:pPr>
    </w:p>
    <w:p w:rsidR="009060E2" w:rsidRPr="00AE3A89" w:rsidRDefault="009060E2" w:rsidP="009060E2">
      <w:pPr>
        <w:ind w:right="-1"/>
        <w:jc w:val="both"/>
      </w:pPr>
      <w:r w:rsidRPr="00AE3A89">
        <w:t xml:space="preserve">Karar No: </w:t>
      </w:r>
      <w:r>
        <w:t>992</w:t>
      </w:r>
      <w:r w:rsidRPr="00AE3A89">
        <w:tab/>
      </w:r>
      <w:r w:rsidRPr="00AE3A89">
        <w:tab/>
      </w:r>
      <w:r w:rsidRPr="00AE3A89">
        <w:tab/>
        <w:t xml:space="preserve">  </w:t>
      </w:r>
      <w:r w:rsidRPr="00AE3A89">
        <w:tab/>
      </w:r>
      <w:r w:rsidRPr="00AE3A89">
        <w:tab/>
      </w:r>
      <w:r w:rsidRPr="00AE3A89">
        <w:tab/>
        <w:t xml:space="preserve">                                                26.05.2021</w:t>
      </w:r>
    </w:p>
    <w:p w:rsidR="009060E2" w:rsidRPr="00AE3A89" w:rsidRDefault="009060E2" w:rsidP="009060E2">
      <w:pPr>
        <w:ind w:left="2844" w:right="543" w:firstLine="696"/>
      </w:pPr>
    </w:p>
    <w:p w:rsidR="009060E2" w:rsidRPr="00AE3A89" w:rsidRDefault="009060E2" w:rsidP="009060E2">
      <w:pPr>
        <w:ind w:right="543"/>
      </w:pPr>
    </w:p>
    <w:p w:rsidR="009060E2" w:rsidRDefault="009060E2" w:rsidP="009060E2">
      <w:pPr>
        <w:ind w:left="2844" w:right="543" w:firstLine="696"/>
      </w:pPr>
      <w:r w:rsidRPr="00AE3A89">
        <w:t xml:space="preserve">        </w:t>
      </w:r>
      <w:r>
        <w:t>-3-</w:t>
      </w:r>
    </w:p>
    <w:p w:rsidR="009060E2" w:rsidRDefault="009060E2" w:rsidP="009060E2">
      <w:pPr>
        <w:ind w:left="2844" w:right="543" w:firstLine="696"/>
      </w:pPr>
    </w:p>
    <w:p w:rsidR="009060E2" w:rsidRPr="00AE3A89" w:rsidRDefault="009060E2" w:rsidP="009060E2">
      <w:pPr>
        <w:ind w:left="2844" w:right="543" w:firstLine="696"/>
      </w:pPr>
    </w:p>
    <w:p w:rsidR="009060E2" w:rsidRDefault="009060E2" w:rsidP="009060E2">
      <w:pPr>
        <w:jc w:val="both"/>
      </w:pPr>
    </w:p>
    <w:p w:rsidR="009060E2" w:rsidRPr="00460BAE" w:rsidRDefault="009060E2" w:rsidP="009060E2">
      <w:pPr>
        <w:ind w:firstLine="709"/>
        <w:jc w:val="both"/>
      </w:pPr>
    </w:p>
    <w:p w:rsidR="005B2B24" w:rsidRPr="00AE3A89" w:rsidRDefault="009060E2" w:rsidP="009060E2">
      <w:pPr>
        <w:ind w:firstLine="709"/>
        <w:jc w:val="both"/>
      </w:pPr>
      <w:proofErr w:type="gramStart"/>
      <w:r>
        <w:t xml:space="preserve">Hususları tespit edilmiş olup, </w:t>
      </w:r>
      <w:r w:rsidRPr="00460BAE">
        <w:t>Gölbaşı Belediye Meclisinin 05.01.2021 gün ve 15 sayılı kara</w:t>
      </w:r>
      <w:r>
        <w:t>rı</w:t>
      </w:r>
      <w:r w:rsidRPr="00460BAE">
        <w:t xml:space="preserve"> ile uygun görülen Gölbaşı İlçesi </w:t>
      </w:r>
      <w:proofErr w:type="spellStart"/>
      <w:r w:rsidRPr="00460BAE">
        <w:t>Velihimmetli</w:t>
      </w:r>
      <w:proofErr w:type="spellEnd"/>
      <w:r w:rsidRPr="00460BAE">
        <w:t xml:space="preserve"> Mahallesi kırsal yerleşme ve gelişme alanında yüksekli</w:t>
      </w:r>
      <w:r>
        <w:t>k</w:t>
      </w:r>
      <w:r w:rsidRPr="00460BAE">
        <w:t xml:space="preserve">lerin belirlenmesine ait 1/1000 ölçekli </w:t>
      </w:r>
      <w:r>
        <w:t>uygulama imar plan değişikliği</w:t>
      </w:r>
      <w:r w:rsidRPr="00460BAE">
        <w:t xml:space="preserve"> "Serbest" hükümlerine ilişkin </w:t>
      </w:r>
      <w:r>
        <w:t>uygulama imar planı değişikliği teklifinin yalnızca yapı yüksekliklerinin belirlenmesine ilişkin kısımların “</w:t>
      </w:r>
      <w:proofErr w:type="spellStart"/>
      <w:r>
        <w:t>tadilen</w:t>
      </w:r>
      <w:proofErr w:type="spellEnd"/>
      <w:r>
        <w:t xml:space="preserve"> </w:t>
      </w:r>
      <w:proofErr w:type="spellStart"/>
      <w:r>
        <w:t>onayı”</w:t>
      </w:r>
      <w:r w:rsidR="00330DDB" w:rsidRPr="00AE3A89">
        <w:t>na</w:t>
      </w:r>
      <w:proofErr w:type="spellEnd"/>
      <w:r w:rsidR="00330DDB" w:rsidRPr="00AE3A89">
        <w:t xml:space="preserve"> </w:t>
      </w:r>
      <w:r w:rsidR="007473AD" w:rsidRPr="00AE3A89">
        <w:t>ilişkin</w:t>
      </w:r>
      <w:r w:rsidR="000523CF" w:rsidRPr="00AE3A89">
        <w:t xml:space="preserve"> </w:t>
      </w:r>
      <w:r w:rsidR="005B2B24" w:rsidRPr="00AE3A89">
        <w:t>İmar ve Bayındırlık Komisyonu Raporu oylanarak oy</w:t>
      </w:r>
      <w:r w:rsidR="00A542E9" w:rsidRPr="00AE3A89">
        <w:t>birliği</w:t>
      </w:r>
      <w:r w:rsidR="005B2B24" w:rsidRPr="00AE3A89">
        <w:t xml:space="preserve"> ile kabul edildi.</w:t>
      </w:r>
      <w:proofErr w:type="gramEnd"/>
    </w:p>
    <w:p w:rsidR="005B2B24" w:rsidRPr="00AE3A89" w:rsidRDefault="005B2B24" w:rsidP="005B2B24">
      <w:pPr>
        <w:ind w:firstLine="708"/>
        <w:jc w:val="both"/>
      </w:pPr>
    </w:p>
    <w:p w:rsidR="00B21BFA" w:rsidRPr="00AE3A89" w:rsidRDefault="00B21BFA" w:rsidP="005B2B24">
      <w:pPr>
        <w:ind w:firstLine="708"/>
        <w:jc w:val="both"/>
      </w:pPr>
    </w:p>
    <w:p w:rsidR="004348F5" w:rsidRPr="00AE3A89" w:rsidRDefault="004348F5" w:rsidP="005B2B24">
      <w:pPr>
        <w:ind w:firstLine="708"/>
        <w:jc w:val="both"/>
      </w:pPr>
    </w:p>
    <w:p w:rsidR="000F71FA" w:rsidRPr="00AE3A89" w:rsidRDefault="000F71FA" w:rsidP="005B2B24">
      <w:pPr>
        <w:ind w:firstLine="708"/>
        <w:jc w:val="both"/>
      </w:pPr>
    </w:p>
    <w:p w:rsidR="002B0FB5" w:rsidRPr="00AE3A89" w:rsidRDefault="002B0FB5" w:rsidP="005B2B24">
      <w:pPr>
        <w:ind w:firstLine="708"/>
        <w:jc w:val="both"/>
      </w:pPr>
    </w:p>
    <w:p w:rsidR="005E0DE6" w:rsidRPr="00AE3A89" w:rsidRDefault="005E0DE6" w:rsidP="005B2B24">
      <w:pPr>
        <w:ind w:firstLine="708"/>
        <w:jc w:val="both"/>
      </w:pPr>
    </w:p>
    <w:p w:rsidR="00813EFA" w:rsidRPr="00AE3A89" w:rsidRDefault="00813EFA" w:rsidP="005B2B24">
      <w:pPr>
        <w:ind w:firstLine="708"/>
        <w:jc w:val="both"/>
      </w:pPr>
    </w:p>
    <w:tbl>
      <w:tblPr>
        <w:tblW w:w="9356" w:type="dxa"/>
        <w:jc w:val="center"/>
        <w:tblLook w:val="04A0"/>
      </w:tblPr>
      <w:tblGrid>
        <w:gridCol w:w="3147"/>
        <w:gridCol w:w="3147"/>
        <w:gridCol w:w="3062"/>
      </w:tblGrid>
      <w:tr w:rsidR="00813EFA" w:rsidRPr="00AE3A89" w:rsidTr="00813EFA">
        <w:trPr>
          <w:trHeight w:val="594"/>
          <w:jc w:val="center"/>
        </w:trPr>
        <w:tc>
          <w:tcPr>
            <w:tcW w:w="3147" w:type="dxa"/>
            <w:hideMark/>
          </w:tcPr>
          <w:p w:rsidR="00813EFA" w:rsidRPr="00AE3A89" w:rsidRDefault="00813EFA">
            <w:pPr>
              <w:autoSpaceDE w:val="0"/>
              <w:autoSpaceDN w:val="0"/>
              <w:adjustRightInd w:val="0"/>
              <w:jc w:val="center"/>
              <w:rPr>
                <w:color w:val="000000"/>
              </w:rPr>
            </w:pPr>
            <w:r w:rsidRPr="00AE3A89">
              <w:rPr>
                <w:color w:val="000000"/>
              </w:rPr>
              <w:t>Fatih ÜNAL</w:t>
            </w:r>
          </w:p>
          <w:p w:rsidR="00813EFA" w:rsidRPr="00AE3A89" w:rsidRDefault="00813EFA">
            <w:pPr>
              <w:autoSpaceDE w:val="0"/>
              <w:autoSpaceDN w:val="0"/>
              <w:adjustRightInd w:val="0"/>
              <w:jc w:val="center"/>
              <w:rPr>
                <w:color w:val="000000"/>
              </w:rPr>
            </w:pPr>
            <w:r w:rsidRPr="00AE3A89">
              <w:rPr>
                <w:color w:val="000000"/>
              </w:rPr>
              <w:t>Meclis 1.Başkan V.</w:t>
            </w:r>
          </w:p>
        </w:tc>
        <w:tc>
          <w:tcPr>
            <w:tcW w:w="3147" w:type="dxa"/>
            <w:vAlign w:val="center"/>
            <w:hideMark/>
          </w:tcPr>
          <w:p w:rsidR="00813EFA" w:rsidRPr="00AE3A89" w:rsidRDefault="00813EFA">
            <w:pPr>
              <w:autoSpaceDE w:val="0"/>
              <w:autoSpaceDN w:val="0"/>
              <w:adjustRightInd w:val="0"/>
              <w:jc w:val="center"/>
              <w:rPr>
                <w:color w:val="000000"/>
              </w:rPr>
            </w:pPr>
            <w:r w:rsidRPr="00AE3A89">
              <w:rPr>
                <w:color w:val="000000"/>
              </w:rPr>
              <w:t>Ali YILDIRIM</w:t>
            </w:r>
          </w:p>
          <w:p w:rsidR="00813EFA" w:rsidRPr="00AE3A89" w:rsidRDefault="00813EFA">
            <w:pPr>
              <w:tabs>
                <w:tab w:val="left" w:pos="3268"/>
              </w:tabs>
              <w:jc w:val="center"/>
              <w:rPr>
                <w:color w:val="000000"/>
              </w:rPr>
            </w:pPr>
            <w:r w:rsidRPr="00AE3A89">
              <w:rPr>
                <w:color w:val="000000"/>
              </w:rPr>
              <w:t xml:space="preserve">Divan </w:t>
            </w:r>
            <w:proofErr w:type="gramStart"/>
            <w:r w:rsidRPr="00AE3A89">
              <w:rPr>
                <w:color w:val="000000"/>
              </w:rPr>
              <w:t>Katibi</w:t>
            </w:r>
            <w:proofErr w:type="gramEnd"/>
          </w:p>
        </w:tc>
        <w:tc>
          <w:tcPr>
            <w:tcW w:w="3062" w:type="dxa"/>
            <w:vAlign w:val="center"/>
            <w:hideMark/>
          </w:tcPr>
          <w:p w:rsidR="00813EFA" w:rsidRPr="00AE3A89" w:rsidRDefault="00813EFA">
            <w:pPr>
              <w:autoSpaceDE w:val="0"/>
              <w:autoSpaceDN w:val="0"/>
              <w:adjustRightInd w:val="0"/>
              <w:jc w:val="center"/>
              <w:rPr>
                <w:color w:val="000000"/>
              </w:rPr>
            </w:pPr>
            <w:r w:rsidRPr="00AE3A89">
              <w:rPr>
                <w:color w:val="000000"/>
              </w:rPr>
              <w:t>Naci BAYANLI</w:t>
            </w:r>
          </w:p>
          <w:p w:rsidR="00813EFA" w:rsidRPr="00AE3A89" w:rsidRDefault="00813EFA">
            <w:pPr>
              <w:autoSpaceDE w:val="0"/>
              <w:autoSpaceDN w:val="0"/>
              <w:adjustRightInd w:val="0"/>
              <w:jc w:val="center"/>
              <w:rPr>
                <w:color w:val="000000"/>
              </w:rPr>
            </w:pPr>
            <w:r w:rsidRPr="00AE3A89">
              <w:rPr>
                <w:color w:val="000000"/>
              </w:rPr>
              <w:t xml:space="preserve">Divan </w:t>
            </w:r>
            <w:proofErr w:type="gramStart"/>
            <w:r w:rsidRPr="00AE3A89">
              <w:rPr>
                <w:color w:val="000000"/>
              </w:rPr>
              <w:t>Katibi</w:t>
            </w:r>
            <w:proofErr w:type="gramEnd"/>
          </w:p>
        </w:tc>
      </w:tr>
    </w:tbl>
    <w:p w:rsidR="00813EFA" w:rsidRDefault="00813EFA" w:rsidP="00635698">
      <w:pPr>
        <w:jc w:val="both"/>
      </w:pPr>
    </w:p>
    <w:p w:rsidR="00B84FE1" w:rsidRDefault="00B84FE1" w:rsidP="00635698">
      <w:pPr>
        <w:jc w:val="both"/>
      </w:pPr>
    </w:p>
    <w:p w:rsidR="00B84FE1" w:rsidRDefault="00B84FE1" w:rsidP="00635698">
      <w:pPr>
        <w:jc w:val="both"/>
      </w:pPr>
    </w:p>
    <w:p w:rsidR="00B84FE1" w:rsidRDefault="00B84FE1" w:rsidP="00635698">
      <w:pPr>
        <w:jc w:val="both"/>
      </w:pPr>
    </w:p>
    <w:p w:rsidR="00B84FE1" w:rsidRDefault="00B84FE1" w:rsidP="00635698">
      <w:pPr>
        <w:jc w:val="both"/>
      </w:pPr>
    </w:p>
    <w:p w:rsidR="00B84FE1" w:rsidRDefault="00B84FE1" w:rsidP="00635698">
      <w:pPr>
        <w:jc w:val="both"/>
      </w:pPr>
    </w:p>
    <w:p w:rsidR="00B84FE1" w:rsidRDefault="00B84FE1" w:rsidP="00635698">
      <w:pPr>
        <w:jc w:val="both"/>
      </w:pPr>
    </w:p>
    <w:p w:rsidR="00B84FE1" w:rsidRDefault="00B84FE1" w:rsidP="00635698">
      <w:pPr>
        <w:jc w:val="both"/>
      </w:pPr>
    </w:p>
    <w:p w:rsidR="00B84FE1" w:rsidRDefault="00B84FE1" w:rsidP="00635698">
      <w:pPr>
        <w:jc w:val="both"/>
      </w:pPr>
    </w:p>
    <w:p w:rsidR="00B84FE1" w:rsidRDefault="00B84FE1" w:rsidP="00635698">
      <w:pPr>
        <w:jc w:val="both"/>
      </w:pPr>
    </w:p>
    <w:p w:rsidR="00B84FE1" w:rsidRDefault="00B84FE1" w:rsidP="00635698">
      <w:pPr>
        <w:jc w:val="both"/>
      </w:pPr>
    </w:p>
    <w:p w:rsidR="00B84FE1" w:rsidRDefault="00B84FE1" w:rsidP="00635698">
      <w:pPr>
        <w:jc w:val="both"/>
      </w:pPr>
    </w:p>
    <w:p w:rsidR="00B84FE1" w:rsidRDefault="00B84FE1" w:rsidP="00635698">
      <w:pPr>
        <w:jc w:val="both"/>
      </w:pPr>
    </w:p>
    <w:p w:rsidR="00B84FE1" w:rsidRDefault="00B84FE1" w:rsidP="00635698">
      <w:pPr>
        <w:jc w:val="both"/>
      </w:pPr>
    </w:p>
    <w:p w:rsidR="00B84FE1" w:rsidRDefault="00B84FE1" w:rsidP="00635698">
      <w:pPr>
        <w:jc w:val="both"/>
      </w:pPr>
    </w:p>
    <w:p w:rsidR="00B84FE1" w:rsidRDefault="00B84FE1" w:rsidP="00635698">
      <w:pPr>
        <w:jc w:val="both"/>
      </w:pPr>
    </w:p>
    <w:p w:rsidR="00B84FE1" w:rsidRDefault="00B84FE1" w:rsidP="00635698">
      <w:pPr>
        <w:jc w:val="both"/>
      </w:pPr>
    </w:p>
    <w:p w:rsidR="00B84FE1" w:rsidRDefault="00B84FE1" w:rsidP="00635698">
      <w:pPr>
        <w:jc w:val="both"/>
      </w:pPr>
    </w:p>
    <w:p w:rsidR="00B84FE1" w:rsidRDefault="00B84FE1" w:rsidP="00635698">
      <w:pPr>
        <w:jc w:val="both"/>
      </w:pPr>
    </w:p>
    <w:p w:rsidR="00B84FE1" w:rsidRDefault="00B84FE1" w:rsidP="00635698">
      <w:pPr>
        <w:jc w:val="both"/>
      </w:pPr>
    </w:p>
    <w:p w:rsidR="00B84FE1" w:rsidRDefault="00B84FE1" w:rsidP="00635698">
      <w:pPr>
        <w:jc w:val="both"/>
      </w:pPr>
    </w:p>
    <w:p w:rsidR="00B84FE1" w:rsidRDefault="00B84FE1" w:rsidP="00635698">
      <w:pPr>
        <w:jc w:val="both"/>
      </w:pPr>
    </w:p>
    <w:p w:rsidR="00B84FE1" w:rsidRDefault="00B84FE1" w:rsidP="00635698">
      <w:pPr>
        <w:jc w:val="both"/>
      </w:pPr>
    </w:p>
    <w:p w:rsidR="00B84FE1" w:rsidRDefault="00B84FE1" w:rsidP="00635698">
      <w:pPr>
        <w:jc w:val="both"/>
      </w:pPr>
    </w:p>
    <w:p w:rsidR="00B84FE1" w:rsidRDefault="00B84FE1" w:rsidP="00635698">
      <w:pPr>
        <w:jc w:val="both"/>
      </w:pPr>
    </w:p>
    <w:p w:rsidR="00B84FE1" w:rsidRDefault="00B84FE1" w:rsidP="00635698">
      <w:pPr>
        <w:jc w:val="both"/>
      </w:pPr>
    </w:p>
    <w:p w:rsidR="00B84FE1" w:rsidRPr="003B0AF0" w:rsidRDefault="00B84FE1" w:rsidP="00B84FE1">
      <w:pPr>
        <w:tabs>
          <w:tab w:val="center" w:pos="4748"/>
          <w:tab w:val="left" w:pos="5430"/>
        </w:tabs>
        <w:jc w:val="center"/>
      </w:pPr>
      <w:r w:rsidRPr="003B0AF0">
        <w:lastRenderedPageBreak/>
        <w:t>T.C.</w:t>
      </w:r>
    </w:p>
    <w:p w:rsidR="00B84FE1" w:rsidRPr="003B0AF0" w:rsidRDefault="00B84FE1" w:rsidP="00B84FE1">
      <w:pPr>
        <w:jc w:val="center"/>
      </w:pPr>
      <w:r w:rsidRPr="003B0AF0">
        <w:t>ANKARA BÜYÜKŞEHİR BELEDİYE MECLİSİ</w:t>
      </w:r>
    </w:p>
    <w:p w:rsidR="00B84FE1" w:rsidRDefault="00B84FE1" w:rsidP="00B84FE1">
      <w:pPr>
        <w:jc w:val="center"/>
      </w:pPr>
      <w:r w:rsidRPr="003B0AF0">
        <w:t>İmar ve Bayındırlık Komisyonu Raporu</w:t>
      </w:r>
    </w:p>
    <w:p w:rsidR="00B84FE1" w:rsidRDefault="00B84FE1" w:rsidP="00B84FE1">
      <w:pPr>
        <w:jc w:val="center"/>
      </w:pPr>
    </w:p>
    <w:p w:rsidR="00B84FE1" w:rsidRPr="002E7E7C" w:rsidRDefault="00B84FE1" w:rsidP="00B84FE1">
      <w:pPr>
        <w:jc w:val="center"/>
      </w:pPr>
      <w:r w:rsidRPr="003B0AF0">
        <w:t xml:space="preserve">Rapor No: </w:t>
      </w:r>
      <w:r>
        <w:t>116</w:t>
      </w:r>
      <w:r w:rsidRPr="003B0AF0">
        <w:t xml:space="preserve">        </w:t>
      </w:r>
      <w:r w:rsidRPr="003B0AF0">
        <w:tab/>
        <w:t xml:space="preserve">                 </w:t>
      </w:r>
      <w:r>
        <w:tab/>
      </w:r>
      <w:r>
        <w:tab/>
      </w:r>
      <w:r w:rsidRPr="003B0AF0">
        <w:t xml:space="preserve">         </w:t>
      </w:r>
      <w:r w:rsidRPr="003B0AF0">
        <w:tab/>
      </w:r>
      <w:r w:rsidRPr="003B0AF0">
        <w:tab/>
      </w:r>
      <w:r w:rsidRPr="003B0AF0">
        <w:tab/>
      </w:r>
      <w:r>
        <w:t xml:space="preserve">                      27</w:t>
      </w:r>
      <w:r w:rsidRPr="003B0AF0">
        <w:t>.</w:t>
      </w:r>
      <w:r>
        <w:t>04</w:t>
      </w:r>
      <w:r w:rsidRPr="003B0AF0">
        <w:t>.202</w:t>
      </w:r>
      <w:r>
        <w:t>1</w:t>
      </w:r>
    </w:p>
    <w:p w:rsidR="00B84FE1" w:rsidRDefault="00B84FE1" w:rsidP="00B84FE1">
      <w:pPr>
        <w:pStyle w:val="Balk7"/>
        <w:jc w:val="center"/>
        <w:rPr>
          <w:b/>
          <w:bCs/>
        </w:rPr>
      </w:pPr>
      <w:r w:rsidRPr="003B0AF0">
        <w:t>BÜYÜKŞEHİR BELEDİYE MECLİSİ BAŞKANLIĞINA</w:t>
      </w:r>
    </w:p>
    <w:p w:rsidR="00B84FE1" w:rsidRPr="00494FFF" w:rsidRDefault="00B84FE1" w:rsidP="00B84FE1"/>
    <w:p w:rsidR="00B84FE1" w:rsidRDefault="00B84FE1" w:rsidP="00B84FE1">
      <w:pPr>
        <w:jc w:val="both"/>
      </w:pPr>
    </w:p>
    <w:p w:rsidR="00B84FE1" w:rsidRPr="00460BAE" w:rsidRDefault="00B84FE1" w:rsidP="00B84FE1">
      <w:pPr>
        <w:ind w:firstLine="709"/>
        <w:jc w:val="both"/>
      </w:pPr>
      <w:r w:rsidRPr="00460BAE">
        <w:t xml:space="preserve">Gölbaşı İlçesi </w:t>
      </w:r>
      <w:proofErr w:type="spellStart"/>
      <w:r w:rsidRPr="00460BAE">
        <w:t>Velihimmetli</w:t>
      </w:r>
      <w:proofErr w:type="spellEnd"/>
      <w:r w:rsidRPr="00460BAE">
        <w:t xml:space="preserve"> Mahallesi kırsal yerleşme ve gelişme alanında yüksekli</w:t>
      </w:r>
      <w:r>
        <w:t>k</w:t>
      </w:r>
      <w:r w:rsidRPr="00460BAE">
        <w:t>lerin belirlenmesine ait 1/1000 ölçekli uygulama imar plan değişikliğine ilişkin Büyükşehir Belediye Meclisinin 10.04.2021 tarih ve 14. gündem maddesi olarak komisyonumuza havale edilen dosya incelendi.</w:t>
      </w:r>
    </w:p>
    <w:p w:rsidR="00B84FE1" w:rsidRPr="00460BAE" w:rsidRDefault="00B84FE1" w:rsidP="00B84FE1">
      <w:pPr>
        <w:ind w:firstLine="709"/>
        <w:jc w:val="both"/>
      </w:pPr>
    </w:p>
    <w:p w:rsidR="00B84FE1" w:rsidRDefault="00B84FE1" w:rsidP="00B84FE1">
      <w:pPr>
        <w:ind w:firstLine="709"/>
        <w:jc w:val="both"/>
      </w:pPr>
      <w:proofErr w:type="gramStart"/>
      <w:r w:rsidRPr="00460BAE">
        <w:t>Komisyonumuzca yapılan incelemeler neticesinde; Gölbaşı Belediye Başkanlığı Yazı İşleri Müdürlüğünün 09.03.2021 gün ve 6657 sayılı yazısı ve eki Gölbaşı Belediye Meclisinin 05.01.2021 gün ve 15 sayılı kara</w:t>
      </w:r>
      <w:r>
        <w:t>rı</w:t>
      </w:r>
      <w:r w:rsidRPr="00460BAE">
        <w:t xml:space="preserve"> ile uygun görülen; Gölbaşı İlçesi </w:t>
      </w:r>
      <w:proofErr w:type="spellStart"/>
      <w:r w:rsidRPr="00460BAE">
        <w:t>Velihimmetli</w:t>
      </w:r>
      <w:proofErr w:type="spellEnd"/>
      <w:r w:rsidRPr="00460BAE">
        <w:t xml:space="preserve"> Mahallesi Kırsal Yerleşme ve Gelişme Alanında yer alan yükse</w:t>
      </w:r>
      <w:r>
        <w:t>kl</w:t>
      </w:r>
      <w:r w:rsidRPr="00460BAE">
        <w:t>iklere ilişkin 1/1000 ölçekli uygulama imar planı değişikliği</w:t>
      </w:r>
      <w:r>
        <w:t>nin</w:t>
      </w:r>
      <w:r w:rsidRPr="00460BAE">
        <w:t xml:space="preserve"> uygun görülerek 5216 sayılı </w:t>
      </w:r>
      <w:r>
        <w:t>Y</w:t>
      </w:r>
      <w:r w:rsidRPr="00460BAE">
        <w:t xml:space="preserve">asa gereğince </w:t>
      </w:r>
      <w:r>
        <w:t xml:space="preserve">İmar ve Şehircilik Dairesi </w:t>
      </w:r>
      <w:r w:rsidRPr="00460BAE">
        <w:t>Başkanlığı</w:t>
      </w:r>
      <w:r>
        <w:t>na sunulduğu,</w:t>
      </w:r>
      <w:proofErr w:type="gramEnd"/>
    </w:p>
    <w:p w:rsidR="00B84FE1" w:rsidRPr="00460BAE" w:rsidRDefault="00B84FE1" w:rsidP="00B84FE1">
      <w:pPr>
        <w:ind w:firstLine="709"/>
        <w:jc w:val="both"/>
      </w:pPr>
    </w:p>
    <w:p w:rsidR="00B84FE1" w:rsidRDefault="00B84FE1" w:rsidP="00B84FE1">
      <w:pPr>
        <w:ind w:firstLine="709"/>
        <w:jc w:val="both"/>
      </w:pPr>
      <w:r w:rsidRPr="00460BAE">
        <w:t>Yapılan incelemede; Söz konusu plan değişikliğinin 7221 sayılı Kanun ile değişik 3194 sayılı Kanun'un 8'inci maddesinin b bendinin 9'uncu fıkrasında belirtilen "İmar planlar</w:t>
      </w:r>
      <w:r>
        <w:t xml:space="preserve">ında bina yükseklikleri </w:t>
      </w:r>
      <w:proofErr w:type="spellStart"/>
      <w:proofErr w:type="gramStart"/>
      <w:r>
        <w:t>yençok</w:t>
      </w:r>
      <w:proofErr w:type="spellEnd"/>
      <w:r>
        <w:t>:</w:t>
      </w:r>
      <w:r w:rsidRPr="00460BAE">
        <w:t>serbest</w:t>
      </w:r>
      <w:proofErr w:type="gramEnd"/>
      <w:r w:rsidRPr="00460BAE">
        <w:t xml:space="preserve"> olarak belirlenemez. " ve 10'uncu fıkrasında belirtilen "</w:t>
      </w:r>
      <w:r>
        <w:t>…</w:t>
      </w:r>
      <w:proofErr w:type="spellStart"/>
      <w:r>
        <w:t>mer'i</w:t>
      </w:r>
      <w:proofErr w:type="spellEnd"/>
      <w:r>
        <w:t xml:space="preserve"> imar planlarında </w:t>
      </w:r>
      <w:proofErr w:type="spellStart"/>
      <w:proofErr w:type="gramStart"/>
      <w:r>
        <w:t>yençok</w:t>
      </w:r>
      <w:proofErr w:type="spellEnd"/>
      <w:r>
        <w:t>:</w:t>
      </w:r>
      <w:r w:rsidRPr="00460BAE">
        <w:t>serbest</w:t>
      </w:r>
      <w:proofErr w:type="gramEnd"/>
      <w:r w:rsidRPr="00460BAE">
        <w:t xml:space="preserve"> olarak belirlenmiş yükseklikler; emsal değerde değişi</w:t>
      </w:r>
      <w:r>
        <w:t>kl</w:t>
      </w:r>
      <w:r w:rsidRPr="00460BAE">
        <w:t>ik yapılmaksızın çevredeki mevcut teşekküller ve siluet dikkate alınarak, imar planı değişiklikleri ve revizyonları yapılmak suretiyle ilgili idare meclis kara</w:t>
      </w:r>
      <w:r>
        <w:t>rı</w:t>
      </w:r>
      <w:r w:rsidRPr="00460BAE">
        <w:t xml:space="preserve"> ile belirlenir," Ay</w:t>
      </w:r>
      <w:r>
        <w:t>rı</w:t>
      </w:r>
      <w:r w:rsidRPr="00460BAE">
        <w:t xml:space="preserve">ca aynı </w:t>
      </w:r>
      <w:r>
        <w:t>K</w:t>
      </w:r>
      <w:r w:rsidRPr="00460BAE">
        <w:t>anunun "Geçici Madde 20 - (Ek: 14/2/2020-7221/13 md.) Bu Kanunun 8 inci maddesinin birinci fıkrasının (b) bendinin onuncu paragrafında yer alan hükümler doğrultusunda ilgili idare 1/7/2021 tarihine kadar meclis kara</w:t>
      </w:r>
      <w:r>
        <w:t>rı</w:t>
      </w:r>
      <w:r w:rsidRPr="00460BAE">
        <w:t xml:space="preserve"> ile plan değişikliklerini ve revizyonlarını yapmakla yükümlüdür. </w:t>
      </w:r>
      <w:r>
        <w:t xml:space="preserve">Bina yükseklikleri </w:t>
      </w:r>
      <w:proofErr w:type="spellStart"/>
      <w:proofErr w:type="gramStart"/>
      <w:r>
        <w:t>yençok</w:t>
      </w:r>
      <w:proofErr w:type="spellEnd"/>
      <w:r>
        <w:t>:</w:t>
      </w:r>
      <w:r w:rsidRPr="00460BAE">
        <w:t>serbest</w:t>
      </w:r>
      <w:proofErr w:type="gramEnd"/>
      <w:r w:rsidRPr="00460BAE">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460BAE">
        <w:t>revizyonlarının</w:t>
      </w:r>
      <w:proofErr w:type="gramEnd"/>
      <w:r w:rsidRPr="00460BAE">
        <w:t xml:space="preserve"> yapılması zorunludur." Hükümlerinin bulunduğu,</w:t>
      </w:r>
    </w:p>
    <w:p w:rsidR="00B84FE1" w:rsidRPr="00460BAE" w:rsidRDefault="00B84FE1" w:rsidP="00B84FE1">
      <w:pPr>
        <w:ind w:firstLine="709"/>
        <w:jc w:val="both"/>
      </w:pPr>
    </w:p>
    <w:p w:rsidR="00B84FE1" w:rsidRDefault="00B84FE1" w:rsidP="00B84FE1">
      <w:pPr>
        <w:ind w:firstLine="709"/>
        <w:jc w:val="both"/>
      </w:pPr>
      <w:proofErr w:type="gramStart"/>
      <w:r w:rsidRPr="00460BAE">
        <w:t>Plan değişikliğine konu alanın büyük bir kısmının Gölbaşı Belediye Meclisi'nin 05.05.2011 tarih 155 sayılı kara</w:t>
      </w:r>
      <w:r>
        <w:t>rı</w:t>
      </w:r>
      <w:r w:rsidRPr="00460BAE">
        <w:t xml:space="preserve"> ile uygun görülerek, Ankara Büyükşehir Belediye Meclisi'nin 13.12.2011 tarih 3586 sayılı kararıyla değiştirilerek onaylanan </w:t>
      </w:r>
      <w:proofErr w:type="spellStart"/>
      <w:r w:rsidRPr="00460BAE">
        <w:t>Velihimmetli</w:t>
      </w:r>
      <w:proofErr w:type="spellEnd"/>
      <w:r w:rsidRPr="00460BAE">
        <w:t xml:space="preserve"> Mahallesi Kırsal Yerleşme ve Gelişme Alanı 1/1000 ölçekli Uygulama İmar Planı Değişikliği kapsamında yer aldığı, diğer kısmının da askı ilan sürecinde yapılan itirazlara yönelik Ankara Büyükşehir Belediye Meclisinin 09.08.2012 tarih 1243 sayılı kara</w:t>
      </w:r>
      <w:r>
        <w:t>rı</w:t>
      </w:r>
      <w:r w:rsidRPr="00460BAE">
        <w:t xml:space="preserve"> ile onaylanan </w:t>
      </w:r>
      <w:proofErr w:type="spellStart"/>
      <w:r w:rsidRPr="00460BAE">
        <w:t>Velihimmetli</w:t>
      </w:r>
      <w:proofErr w:type="spellEnd"/>
      <w:r w:rsidRPr="00460BAE">
        <w:t xml:space="preserve"> Mahallesi Kırsal Yerleşme ve Gelişme Alanı Uygulama İmar Planına Askı sürecinde yapılan itirazlara yönelik düzenlemeler kapsamında kaldığı,</w:t>
      </w:r>
      <w:proofErr w:type="gramEnd"/>
    </w:p>
    <w:p w:rsidR="00B84FE1" w:rsidRPr="00460BAE" w:rsidRDefault="00B84FE1" w:rsidP="00B84FE1">
      <w:pPr>
        <w:ind w:firstLine="709"/>
        <w:jc w:val="both"/>
      </w:pPr>
    </w:p>
    <w:p w:rsidR="00B84FE1" w:rsidRDefault="00B84FE1" w:rsidP="00B84FE1">
      <w:pPr>
        <w:ind w:firstLine="709"/>
        <w:jc w:val="both"/>
      </w:pPr>
      <w:r w:rsidRPr="00460BAE">
        <w:t>Onaylı imar</w:t>
      </w:r>
      <w:r>
        <w:t xml:space="preserve"> planında yapı yüksekliği </w:t>
      </w:r>
      <w:proofErr w:type="spellStart"/>
      <w:proofErr w:type="gramStart"/>
      <w:r>
        <w:t>Hmax</w:t>
      </w:r>
      <w:proofErr w:type="spellEnd"/>
      <w:r>
        <w:t>:</w:t>
      </w:r>
      <w:r w:rsidRPr="00460BAE">
        <w:t>Serbest</w:t>
      </w:r>
      <w:proofErr w:type="gramEnd"/>
      <w:r w:rsidRPr="00460BAE">
        <w:t xml:space="preserve"> olarak belirlenmiş alanlara yönelik hazırlanan plan değişikliği plan notlarının,</w:t>
      </w:r>
    </w:p>
    <w:p w:rsidR="00B84FE1" w:rsidRDefault="00B84FE1" w:rsidP="00B84FE1">
      <w:pPr>
        <w:ind w:firstLine="709"/>
        <w:jc w:val="both"/>
      </w:pPr>
    </w:p>
    <w:p w:rsidR="00B84FE1" w:rsidRPr="00460BAE" w:rsidRDefault="00B84FE1" w:rsidP="00B84FE1">
      <w:pPr>
        <w:ind w:firstLine="709"/>
        <w:jc w:val="both"/>
      </w:pPr>
      <w:r w:rsidRPr="00460BAE">
        <w:t>Konut Alanlarına ilişkin;</w:t>
      </w:r>
    </w:p>
    <w:p w:rsidR="00B84FE1" w:rsidRDefault="00B84FE1" w:rsidP="00B84FE1">
      <w:pPr>
        <w:ind w:firstLine="709"/>
        <w:jc w:val="both"/>
      </w:pPr>
      <w:r w:rsidRPr="00460BAE">
        <w:t>"Ada bazı uygulama yapılması halinde maksimum inşaat emsali aşılmamak kaydıyla ada bazı uygulama yapılan konut adalarında değişik büyüklük, yükse</w:t>
      </w:r>
      <w:r>
        <w:t>kl</w:t>
      </w:r>
      <w:r w:rsidRPr="00460BAE">
        <w:t>ik ve nitelikte konutlar yer alabilir. Konut sayısı; +/- 0.00 kotunun altında ve üstünde iskan edilebilir toplam inşaat alanının ortalama konut büyüklüğü olan 125 m</w:t>
      </w:r>
      <w:r w:rsidRPr="00460BAE">
        <w:rPr>
          <w:vertAlign w:val="superscript"/>
        </w:rPr>
        <w:t>2</w:t>
      </w:r>
      <w:r w:rsidRPr="00460BAE">
        <w:t>'ye bölünmesi ile bulunan (</w:t>
      </w:r>
      <w:proofErr w:type="gramStart"/>
      <w:r w:rsidRPr="00460BAE">
        <w:t>0.5</w:t>
      </w:r>
      <w:proofErr w:type="gramEnd"/>
      <w:r w:rsidRPr="00460BAE">
        <w:t xml:space="preserve"> ve üstü bir üst tam sayıya tamamlanacak, 0.5'in altı ise bir alt tam sayıya tamamlanacaktır.) Konut sayısını aşamaz. </w:t>
      </w:r>
    </w:p>
    <w:p w:rsidR="00B84FE1" w:rsidRDefault="00B84FE1" w:rsidP="00B84FE1">
      <w:pPr>
        <w:jc w:val="both"/>
      </w:pPr>
    </w:p>
    <w:p w:rsidR="00B84FE1" w:rsidRPr="003B0AF0" w:rsidRDefault="00B84FE1" w:rsidP="00B84FE1">
      <w:pPr>
        <w:tabs>
          <w:tab w:val="center" w:pos="4748"/>
          <w:tab w:val="left" w:pos="5430"/>
        </w:tabs>
        <w:jc w:val="center"/>
      </w:pPr>
      <w:r w:rsidRPr="003B0AF0">
        <w:lastRenderedPageBreak/>
        <w:t>T.C.</w:t>
      </w:r>
    </w:p>
    <w:p w:rsidR="00B84FE1" w:rsidRPr="003B0AF0" w:rsidRDefault="00B84FE1" w:rsidP="00B84FE1">
      <w:pPr>
        <w:jc w:val="center"/>
      </w:pPr>
      <w:r w:rsidRPr="003B0AF0">
        <w:t>ANKARA BÜYÜKŞEHİR BELEDİYE MECLİSİ</w:t>
      </w:r>
    </w:p>
    <w:p w:rsidR="00B84FE1" w:rsidRDefault="00B84FE1" w:rsidP="00B84FE1">
      <w:pPr>
        <w:jc w:val="center"/>
      </w:pPr>
      <w:r w:rsidRPr="003B0AF0">
        <w:t>İmar ve Bayındırlık Komisyonu Raporu</w:t>
      </w:r>
    </w:p>
    <w:p w:rsidR="00B84FE1" w:rsidRDefault="00B84FE1" w:rsidP="00B84FE1">
      <w:pPr>
        <w:jc w:val="center"/>
      </w:pPr>
    </w:p>
    <w:p w:rsidR="00B84FE1" w:rsidRPr="002E7E7C" w:rsidRDefault="00B84FE1" w:rsidP="00B84FE1">
      <w:pPr>
        <w:jc w:val="center"/>
      </w:pPr>
      <w:r w:rsidRPr="003B0AF0">
        <w:t xml:space="preserve">Rapor No: </w:t>
      </w:r>
      <w:r>
        <w:t>116</w:t>
      </w:r>
      <w:r w:rsidRPr="003B0AF0">
        <w:t xml:space="preserve">        </w:t>
      </w:r>
      <w:r w:rsidRPr="003B0AF0">
        <w:tab/>
        <w:t xml:space="preserve">                 </w:t>
      </w:r>
      <w:r>
        <w:tab/>
      </w:r>
      <w:r>
        <w:tab/>
      </w:r>
      <w:r w:rsidRPr="003B0AF0">
        <w:t xml:space="preserve">         </w:t>
      </w:r>
      <w:r w:rsidRPr="003B0AF0">
        <w:tab/>
      </w:r>
      <w:r w:rsidRPr="003B0AF0">
        <w:tab/>
      </w:r>
      <w:r w:rsidRPr="003B0AF0">
        <w:tab/>
      </w:r>
      <w:r>
        <w:t xml:space="preserve">                      27</w:t>
      </w:r>
      <w:r w:rsidRPr="003B0AF0">
        <w:t>.</w:t>
      </w:r>
      <w:r>
        <w:t>04</w:t>
      </w:r>
      <w:r w:rsidRPr="003B0AF0">
        <w:t>.202</w:t>
      </w:r>
      <w:r>
        <w:t>1</w:t>
      </w:r>
    </w:p>
    <w:p w:rsidR="00B84FE1" w:rsidRDefault="00B84FE1" w:rsidP="00B84FE1">
      <w:pPr>
        <w:pStyle w:val="Balk7"/>
        <w:jc w:val="center"/>
      </w:pPr>
      <w:r>
        <w:t>-2-</w:t>
      </w:r>
    </w:p>
    <w:p w:rsidR="00B84FE1" w:rsidRDefault="00B84FE1" w:rsidP="00B84FE1">
      <w:pPr>
        <w:jc w:val="both"/>
      </w:pPr>
    </w:p>
    <w:p w:rsidR="00B84FE1" w:rsidRDefault="00B84FE1" w:rsidP="00B84FE1">
      <w:pPr>
        <w:jc w:val="both"/>
      </w:pPr>
      <w:r w:rsidRPr="00460BAE">
        <w:t>Ada bazında yapılacak uygulamalarda toplam konut sayı</w:t>
      </w:r>
      <w:r>
        <w:t>sını</w:t>
      </w:r>
      <w:r w:rsidRPr="00460BAE">
        <w:t xml:space="preserve"> aşmam</w:t>
      </w:r>
      <w:r>
        <w:t>ak kaydıyla, Gölbaşı Belediyesi</w:t>
      </w:r>
      <w:r w:rsidRPr="00460BAE">
        <w:t>'nin uygun göreceği kentsel tasarım projesine göre toplam inşaat alanla</w:t>
      </w:r>
      <w:r>
        <w:t>rı</w:t>
      </w:r>
      <w:r w:rsidRPr="00460BAE">
        <w:t xml:space="preserve"> 0,10 oranında arttı</w:t>
      </w:r>
      <w:r>
        <w:t>rı</w:t>
      </w:r>
      <w:r w:rsidRPr="00460BAE">
        <w:t xml:space="preserve">labilir ve bu alanlar </w:t>
      </w:r>
      <w:proofErr w:type="spellStart"/>
      <w:r w:rsidRPr="00460BAE">
        <w:t>Hmax</w:t>
      </w:r>
      <w:proofErr w:type="spellEnd"/>
      <w:r w:rsidRPr="00460BAE">
        <w:t>=5 kat olacak şekilde projelendirilebilir." şeklinde 5 kat olarak düzenlendiği,</w:t>
      </w:r>
    </w:p>
    <w:p w:rsidR="00B84FE1" w:rsidRPr="00460BAE" w:rsidRDefault="00B84FE1" w:rsidP="00B84FE1">
      <w:pPr>
        <w:jc w:val="both"/>
      </w:pPr>
    </w:p>
    <w:p w:rsidR="00B84FE1" w:rsidRPr="00460BAE" w:rsidRDefault="00B84FE1" w:rsidP="00B84FE1">
      <w:pPr>
        <w:ind w:firstLine="709"/>
        <w:jc w:val="both"/>
      </w:pPr>
      <w:r w:rsidRPr="00460BAE">
        <w:t>Ticaret Alanına ilişkin;</w:t>
      </w:r>
    </w:p>
    <w:p w:rsidR="00B84FE1" w:rsidRDefault="00B84FE1" w:rsidP="00B84FE1">
      <w:pPr>
        <w:ind w:firstLine="709"/>
        <w:jc w:val="both"/>
      </w:pPr>
      <w:r w:rsidRPr="00460BAE">
        <w:t xml:space="preserve">"E:0.75 ve </w:t>
      </w:r>
      <w:proofErr w:type="spellStart"/>
      <w:r w:rsidRPr="00460BAE">
        <w:t>Yençok</w:t>
      </w:r>
      <w:proofErr w:type="spellEnd"/>
      <w:r w:rsidRPr="00460BAE">
        <w:t>=3 kat, minimum ifraz 1000 m</w:t>
      </w:r>
      <w:r w:rsidRPr="00460BAE">
        <w:rPr>
          <w:vertAlign w:val="superscript"/>
        </w:rPr>
        <w:t>2</w:t>
      </w:r>
      <w:r w:rsidRPr="00460BAE">
        <w:t>'dir" şeklinde 3 kat olarak düzenlendiği,</w:t>
      </w:r>
    </w:p>
    <w:p w:rsidR="00B84FE1" w:rsidRPr="00460BAE" w:rsidRDefault="00B84FE1" w:rsidP="00B84FE1">
      <w:pPr>
        <w:ind w:firstLine="709"/>
        <w:jc w:val="both"/>
      </w:pPr>
    </w:p>
    <w:p w:rsidR="00B84FE1" w:rsidRPr="00460BAE" w:rsidRDefault="00B84FE1" w:rsidP="00B84FE1">
      <w:pPr>
        <w:ind w:firstLine="709"/>
        <w:jc w:val="both"/>
      </w:pPr>
      <w:r w:rsidRPr="00460BAE">
        <w:t>Sosyal Donatı Alanlarına ilişkin;</w:t>
      </w:r>
    </w:p>
    <w:p w:rsidR="00B84FE1" w:rsidRPr="00460BAE" w:rsidRDefault="00B84FE1" w:rsidP="00B84FE1">
      <w:pPr>
        <w:ind w:firstLine="709"/>
        <w:jc w:val="both"/>
      </w:pPr>
      <w:r w:rsidRPr="00460BAE">
        <w:t xml:space="preserve">"Sağlık, sosyal ve kültürel tesis alanı, resmi kurum alanı, ibadet yeri vb. donatı alanlarında </w:t>
      </w:r>
      <w:r>
        <w:t xml:space="preserve">E:0,60 ve </w:t>
      </w:r>
      <w:proofErr w:type="spellStart"/>
      <w:r>
        <w:t>Yençok</w:t>
      </w:r>
      <w:proofErr w:type="spellEnd"/>
      <w:r>
        <w:t>:</w:t>
      </w:r>
      <w:r w:rsidRPr="00460BAE">
        <w:t>3 kat olacaktır.</w:t>
      </w:r>
    </w:p>
    <w:p w:rsidR="00B84FE1" w:rsidRPr="00460BAE" w:rsidRDefault="00B84FE1" w:rsidP="00B84FE1">
      <w:pPr>
        <w:ind w:firstLine="709"/>
        <w:jc w:val="both"/>
      </w:pPr>
    </w:p>
    <w:p w:rsidR="00B84FE1" w:rsidRDefault="00B84FE1" w:rsidP="00B84FE1">
      <w:pPr>
        <w:ind w:firstLine="709"/>
        <w:jc w:val="both"/>
      </w:pPr>
      <w:r w:rsidRPr="00460BAE">
        <w:t>İlköğr</w:t>
      </w:r>
      <w:r>
        <w:t xml:space="preserve">etim ve Ortaöğretim Alanında E:1.20 ve </w:t>
      </w:r>
      <w:proofErr w:type="spellStart"/>
      <w:r>
        <w:t>Yençok</w:t>
      </w:r>
      <w:proofErr w:type="spellEnd"/>
      <w:r>
        <w:t>:5 kat, Kreş Alanında E:</w:t>
      </w:r>
      <w:r w:rsidRPr="00460BAE">
        <w:t xml:space="preserve">1.00 ve </w:t>
      </w:r>
      <w:proofErr w:type="spellStart"/>
      <w:r w:rsidRPr="00460BAE">
        <w:t>Yençok</w:t>
      </w:r>
      <w:proofErr w:type="spellEnd"/>
      <w:r w:rsidRPr="00460BAE">
        <w:t>:3 kat,</w:t>
      </w:r>
      <w:r>
        <w:t xml:space="preserve"> Belediye Hizmet Alanlarında E:</w:t>
      </w:r>
      <w:r w:rsidRPr="00460BAE">
        <w:t xml:space="preserve">1.00 ve </w:t>
      </w:r>
      <w:proofErr w:type="spellStart"/>
      <w:r w:rsidRPr="00460BAE">
        <w:t>Yençok</w:t>
      </w:r>
      <w:proofErr w:type="spellEnd"/>
      <w:r w:rsidRPr="00460BAE">
        <w:t xml:space="preserve">:3 kat olacaktır." şeklinde belirtilerek İlçe Belediye Meclis </w:t>
      </w:r>
      <w:r>
        <w:t>Kararı ile uygun görüldüğü,</w:t>
      </w:r>
    </w:p>
    <w:p w:rsidR="00B84FE1" w:rsidRPr="00460BAE" w:rsidRDefault="00B84FE1" w:rsidP="00B84FE1">
      <w:pPr>
        <w:ind w:firstLine="709"/>
        <w:jc w:val="both"/>
      </w:pPr>
    </w:p>
    <w:p w:rsidR="00B84FE1" w:rsidRDefault="00B84FE1" w:rsidP="00B84FE1">
      <w:pPr>
        <w:ind w:firstLine="709"/>
        <w:jc w:val="both"/>
      </w:pPr>
      <w:r w:rsidRPr="00460BAE">
        <w:t>Başkanlığımızca yapılan değerlendirmede;</w:t>
      </w:r>
    </w:p>
    <w:p w:rsidR="00B84FE1" w:rsidRPr="00460BAE" w:rsidRDefault="00B84FE1" w:rsidP="00B84FE1">
      <w:pPr>
        <w:ind w:firstLine="709"/>
        <w:jc w:val="both"/>
      </w:pPr>
    </w:p>
    <w:p w:rsidR="00B84FE1" w:rsidRDefault="00B84FE1" w:rsidP="00B84FE1">
      <w:pPr>
        <w:ind w:firstLine="709"/>
        <w:jc w:val="both"/>
      </w:pPr>
      <w:r w:rsidRPr="00460BAE">
        <w:t xml:space="preserve">Plan değişikliğine konu alanda </w:t>
      </w:r>
      <w:proofErr w:type="gramStart"/>
      <w:r w:rsidRPr="00460BAE">
        <w:t>halihazırda</w:t>
      </w:r>
      <w:proofErr w:type="gramEnd"/>
      <w:r w:rsidRPr="00460BAE">
        <w:t xml:space="preserve"> yapıların bulunduğunun tespit edildiği ancak plan sunum dosyasında söz konusu yapıların ruhsat bilgilerine ilişkin herhangi bir belgeye rastlanılmadığı,</w:t>
      </w:r>
    </w:p>
    <w:p w:rsidR="00B84FE1" w:rsidRPr="00460BAE" w:rsidRDefault="00B84FE1" w:rsidP="00B84FE1">
      <w:pPr>
        <w:ind w:firstLine="709"/>
        <w:jc w:val="both"/>
      </w:pPr>
    </w:p>
    <w:p w:rsidR="00B84FE1" w:rsidRDefault="00B84FE1" w:rsidP="00B84FE1">
      <w:pPr>
        <w:ind w:firstLine="709"/>
        <w:jc w:val="both"/>
      </w:pPr>
      <w:r w:rsidRPr="00460BAE">
        <w:t>Plan değişikliği ile ibadet yeri kat yüksekliğinin 3 kat olarak belirlendiği,</w:t>
      </w:r>
    </w:p>
    <w:p w:rsidR="00B84FE1" w:rsidRPr="00460BAE" w:rsidRDefault="00B84FE1" w:rsidP="00B84FE1">
      <w:pPr>
        <w:ind w:firstLine="709"/>
        <w:jc w:val="both"/>
      </w:pPr>
    </w:p>
    <w:p w:rsidR="00B84FE1" w:rsidRDefault="00B84FE1" w:rsidP="00B84FE1">
      <w:pPr>
        <w:ind w:firstLine="709"/>
        <w:jc w:val="both"/>
      </w:pPr>
      <w:r w:rsidRPr="00460BAE">
        <w:t>İlgili Kanun gereği sadece kat yüksekliği "Serbest" olan kullanımlara kat yüksekliği belirlenmesine yönelik hazırlanan plan değişikliği ile plan üzerinde ve plan notla</w:t>
      </w:r>
      <w:r>
        <w:t>rı</w:t>
      </w:r>
      <w:r w:rsidRPr="00460BAE">
        <w:t>nda kat yüksekliği harici hükümlerin de bulunduğu, teklifin uygun görülmesi halinde sadece "</w:t>
      </w:r>
      <w:proofErr w:type="spellStart"/>
      <w:r w:rsidRPr="00460BAE">
        <w:t>Yençok</w:t>
      </w:r>
      <w:proofErr w:type="spellEnd"/>
      <w:r w:rsidRPr="00460BAE">
        <w:t xml:space="preserve">/ </w:t>
      </w:r>
      <w:proofErr w:type="spellStart"/>
      <w:r w:rsidRPr="00460BAE">
        <w:t>Hmax</w:t>
      </w:r>
      <w:proofErr w:type="spellEnd"/>
      <w:r w:rsidRPr="00460BAE">
        <w:t xml:space="preserve">." kat yüksekliği belirlenmesine yönelik karar alınması gerektiği </w:t>
      </w:r>
      <w:r>
        <w:t>görüş ve kanaatine varıldığı,</w:t>
      </w:r>
    </w:p>
    <w:p w:rsidR="00B84FE1" w:rsidRPr="00460BAE" w:rsidRDefault="00B84FE1" w:rsidP="00B84FE1">
      <w:pPr>
        <w:ind w:firstLine="709"/>
        <w:jc w:val="both"/>
      </w:pPr>
    </w:p>
    <w:p w:rsidR="00B84FE1" w:rsidRDefault="00B84FE1" w:rsidP="00B84FE1">
      <w:pPr>
        <w:ind w:firstLine="709"/>
        <w:jc w:val="both"/>
      </w:pPr>
      <w:proofErr w:type="gramStart"/>
      <w:r>
        <w:t xml:space="preserve">Hususları tespit edilmiş olup, </w:t>
      </w:r>
      <w:r w:rsidRPr="00460BAE">
        <w:t>Gölbaşı Belediye Meclisinin 05.01.2021 gün ve 15 sayılı kara</w:t>
      </w:r>
      <w:r>
        <w:t>rı</w:t>
      </w:r>
      <w:r w:rsidRPr="00460BAE">
        <w:t xml:space="preserve"> ile uygun görülen Gölbaşı İlçesi </w:t>
      </w:r>
      <w:proofErr w:type="spellStart"/>
      <w:r w:rsidRPr="00460BAE">
        <w:t>Velihimmetli</w:t>
      </w:r>
      <w:proofErr w:type="spellEnd"/>
      <w:r w:rsidRPr="00460BAE">
        <w:t xml:space="preserve"> Mahallesi kırsal yerleşme ve gelişme alanında yüksekli</w:t>
      </w:r>
      <w:r>
        <w:t>k</w:t>
      </w:r>
      <w:r w:rsidRPr="00460BAE">
        <w:t xml:space="preserve">lerin belirlenmesine ait 1/1000 ölçekli </w:t>
      </w:r>
      <w:r>
        <w:t>uygulama imar plan değişikliği</w:t>
      </w:r>
      <w:r w:rsidRPr="00460BAE">
        <w:t xml:space="preserve"> "Serbest" hükümlerine ilişkin </w:t>
      </w:r>
      <w:r>
        <w:t>uygulama imar planı değişikliği teklifinin yalnızca yapı yüksekliklerinin belirlenmesine ilişkin kısımların “</w:t>
      </w:r>
      <w:proofErr w:type="spellStart"/>
      <w:r>
        <w:t>tadilen</w:t>
      </w:r>
      <w:proofErr w:type="spellEnd"/>
      <w:r>
        <w:t xml:space="preserve"> onayı” komisyonumuzca oybirliği ile uygun görülmüştür.</w:t>
      </w:r>
      <w:proofErr w:type="gramEnd"/>
    </w:p>
    <w:p w:rsidR="00B84FE1" w:rsidRPr="00460BAE" w:rsidRDefault="00B84FE1" w:rsidP="00B84FE1">
      <w:pPr>
        <w:jc w:val="both"/>
      </w:pPr>
    </w:p>
    <w:p w:rsidR="00B84FE1" w:rsidRPr="00D17AB0" w:rsidRDefault="00B84FE1" w:rsidP="00B84FE1">
      <w:pPr>
        <w:ind w:firstLine="709"/>
        <w:jc w:val="both"/>
      </w:pPr>
      <w:r w:rsidRPr="002E7E7C">
        <w:t>Raporumuz Büyükşehir Belediye Meclisinin onayına arz olunur.</w:t>
      </w:r>
    </w:p>
    <w:p w:rsidR="00B84FE1" w:rsidRPr="00604721" w:rsidRDefault="00B84FE1" w:rsidP="00B84FE1">
      <w:pPr>
        <w:jc w:val="both"/>
      </w:pPr>
    </w:p>
    <w:p w:rsidR="00B84FE1" w:rsidRDefault="00B84FE1" w:rsidP="00B84FE1">
      <w:pPr>
        <w:jc w:val="both"/>
      </w:pPr>
      <w:r>
        <w:t xml:space="preserve">            Mehmet Emin AYAZ               </w:t>
      </w:r>
      <w:r>
        <w:tab/>
        <w:t xml:space="preserve"> Gürkan DEMİRKESEN   </w:t>
      </w:r>
      <w:r>
        <w:tab/>
      </w:r>
      <w:r>
        <w:tab/>
      </w:r>
      <w:proofErr w:type="spellStart"/>
      <w:r>
        <w:t>Atila</w:t>
      </w:r>
      <w:proofErr w:type="spellEnd"/>
      <w:r>
        <w:t xml:space="preserve"> ÇELİK</w:t>
      </w:r>
    </w:p>
    <w:p w:rsidR="00B84FE1" w:rsidRDefault="00B84FE1" w:rsidP="00B84FE1">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          </w:t>
      </w:r>
    </w:p>
    <w:p w:rsidR="00B84FE1" w:rsidRDefault="00B84FE1" w:rsidP="00B84FE1">
      <w:pPr>
        <w:tabs>
          <w:tab w:val="left" w:pos="8508"/>
        </w:tabs>
        <w:jc w:val="both"/>
      </w:pPr>
    </w:p>
    <w:p w:rsidR="00B84FE1" w:rsidRDefault="00B84FE1" w:rsidP="00B84FE1">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B84FE1" w:rsidRDefault="00B84FE1" w:rsidP="00B84FE1">
      <w:pPr>
        <w:ind w:firstLine="708"/>
        <w:jc w:val="both"/>
      </w:pPr>
      <w:r>
        <w:t>Üye</w:t>
      </w:r>
      <w:r>
        <w:tab/>
      </w:r>
      <w:r>
        <w:tab/>
      </w:r>
      <w:r>
        <w:tab/>
      </w:r>
      <w:r>
        <w:tab/>
      </w:r>
      <w:r>
        <w:tab/>
        <w:t xml:space="preserve">          Üye</w:t>
      </w:r>
      <w:r>
        <w:tab/>
      </w:r>
      <w:r>
        <w:tab/>
      </w:r>
      <w:r>
        <w:tab/>
      </w:r>
      <w:r>
        <w:tab/>
        <w:t xml:space="preserve">    Üye</w:t>
      </w:r>
    </w:p>
    <w:p w:rsidR="00B84FE1" w:rsidRDefault="00B84FE1" w:rsidP="00B84FE1">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B84FE1" w:rsidRPr="00AE3A89" w:rsidRDefault="00B84FE1" w:rsidP="00635698">
      <w:pPr>
        <w:jc w:val="both"/>
      </w:pPr>
      <w:r>
        <w:t xml:space="preserve">        Üye</w:t>
      </w:r>
      <w:r>
        <w:tab/>
      </w:r>
      <w:r>
        <w:tab/>
      </w:r>
      <w:r>
        <w:tab/>
      </w:r>
      <w:r>
        <w:tab/>
      </w:r>
      <w:r>
        <w:tab/>
      </w:r>
      <w:r>
        <w:tab/>
        <w:t>Üye</w:t>
      </w:r>
      <w:r>
        <w:tab/>
      </w:r>
      <w:r>
        <w:tab/>
      </w:r>
      <w:r>
        <w:tab/>
      </w:r>
      <w:r>
        <w:tab/>
        <w:t xml:space="preserve">      Üye</w:t>
      </w:r>
    </w:p>
    <w:sectPr w:rsidR="00B84FE1" w:rsidRPr="00AE3A8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42A9139A"/>
    <w:multiLevelType w:val="hybridMultilevel"/>
    <w:tmpl w:val="5B8C686E"/>
    <w:lvl w:ilvl="0" w:tplc="8696B182">
      <w:start w:val="1"/>
      <w:numFmt w:val="bullet"/>
      <w:suff w:val="space"/>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num w:numId="1">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3CF"/>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1FA"/>
    <w:rsid w:val="000F7E3C"/>
    <w:rsid w:val="0010059A"/>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AB0"/>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5CE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57EED"/>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8C6"/>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0FB5"/>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0DDB"/>
    <w:rsid w:val="003311B8"/>
    <w:rsid w:val="00332125"/>
    <w:rsid w:val="00333777"/>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8F5"/>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CF8"/>
    <w:rsid w:val="004D0D29"/>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133"/>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5CAD"/>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6DCA"/>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4195"/>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854"/>
    <w:rsid w:val="005A7E37"/>
    <w:rsid w:val="005B2B24"/>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0DE6"/>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698"/>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77DE1"/>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473AD"/>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564"/>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9E8"/>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07"/>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0E2"/>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0F5"/>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42E9"/>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0420"/>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3A8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17EF4"/>
    <w:rsid w:val="00B20567"/>
    <w:rsid w:val="00B2077E"/>
    <w:rsid w:val="00B21BFA"/>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4FE1"/>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3D02"/>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1AF0"/>
    <w:rsid w:val="00CB45D6"/>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2CDE"/>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1A81"/>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90C"/>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7F0"/>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6D3"/>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C0B93-2BBD-4871-B4A4-961311446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1433</Words>
  <Characters>10473</Characters>
  <Application>Microsoft Office Word</Application>
  <DocSecurity>0</DocSecurity>
  <Lines>87</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2021-05-27T08:43:00Z</cp:lastPrinted>
  <dcterms:created xsi:type="dcterms:W3CDTF">2021-05-27T10:24:00Z</dcterms:created>
  <dcterms:modified xsi:type="dcterms:W3CDTF">2021-05-30T10:52:00Z</dcterms:modified>
</cp:coreProperties>
</file>